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D1F" w:rsidRPr="00C56F67" w:rsidRDefault="00F85D1F" w:rsidP="00F85D1F">
      <w:pPr>
        <w:pBdr>
          <w:bottom w:val="single" w:sz="12" w:space="1" w:color="auto"/>
        </w:pBdr>
        <w:spacing w:after="120"/>
        <w:rPr>
          <w:rFonts w:ascii="Palatino" w:hAnsi="Palatino"/>
          <w:b/>
          <w:sz w:val="36"/>
          <w:szCs w:val="36"/>
        </w:rPr>
      </w:pPr>
      <w:r w:rsidRPr="00C56F67">
        <w:rPr>
          <w:rFonts w:ascii="Palatino" w:hAnsi="Palatino"/>
          <w:b/>
          <w:sz w:val="36"/>
          <w:szCs w:val="36"/>
        </w:rPr>
        <w:t>SOFTBALL – Day 3</w:t>
      </w:r>
    </w:p>
    <w:p w:rsidR="00F85D1F" w:rsidRPr="00C56F67" w:rsidRDefault="00F85D1F" w:rsidP="00F85D1F">
      <w:pPr>
        <w:spacing w:after="120"/>
        <w:rPr>
          <w:rFonts w:ascii="Palatino" w:hAnsi="Palatino"/>
          <w:sz w:val="28"/>
          <w:szCs w:val="28"/>
        </w:rPr>
      </w:pPr>
      <w:r w:rsidRPr="00C56F67">
        <w:rPr>
          <w:rFonts w:ascii="Palatino" w:hAnsi="Palatino"/>
          <w:b/>
          <w:sz w:val="28"/>
          <w:szCs w:val="28"/>
        </w:rPr>
        <w:t>Skill</w:t>
      </w:r>
      <w:r w:rsidR="00701B36">
        <w:rPr>
          <w:rFonts w:ascii="Palatino" w:hAnsi="Palatino"/>
          <w:b/>
          <w:sz w:val="28"/>
          <w:szCs w:val="28"/>
        </w:rPr>
        <w:t>(s)</w:t>
      </w:r>
      <w:r w:rsidRPr="00C56F67">
        <w:rPr>
          <w:rFonts w:ascii="Palatino" w:hAnsi="Palatino"/>
          <w:b/>
          <w:sz w:val="28"/>
          <w:szCs w:val="28"/>
        </w:rPr>
        <w:t xml:space="preserve">: </w:t>
      </w:r>
      <w:proofErr w:type="spellStart"/>
      <w:r w:rsidRPr="00C56F67">
        <w:rPr>
          <w:rFonts w:ascii="Palatino" w:hAnsi="Palatino"/>
          <w:sz w:val="28"/>
          <w:szCs w:val="28"/>
        </w:rPr>
        <w:t>Baserunning</w:t>
      </w:r>
      <w:proofErr w:type="spellEnd"/>
      <w:r w:rsidRPr="00C56F67">
        <w:rPr>
          <w:rFonts w:ascii="Palatino" w:hAnsi="Palatino"/>
          <w:sz w:val="28"/>
          <w:szCs w:val="28"/>
        </w:rPr>
        <w:t xml:space="preserve"> </w:t>
      </w:r>
    </w:p>
    <w:p w:rsidR="00F85D1F" w:rsidRPr="00C56F67" w:rsidRDefault="00F85D1F" w:rsidP="00F85D1F">
      <w:pPr>
        <w:rPr>
          <w:rFonts w:ascii="Palatino" w:hAnsi="Palatino"/>
          <w:b/>
          <w:sz w:val="20"/>
          <w:szCs w:val="20"/>
        </w:rPr>
      </w:pPr>
    </w:p>
    <w:p w:rsidR="00F85D1F" w:rsidRPr="00C56F67" w:rsidRDefault="00F85D1F" w:rsidP="00F85D1F">
      <w:pPr>
        <w:rPr>
          <w:rFonts w:ascii="Palatino" w:hAnsi="Palatino"/>
          <w:sz w:val="20"/>
          <w:szCs w:val="20"/>
        </w:rPr>
      </w:pPr>
      <w:r w:rsidRPr="00C56F67">
        <w:rPr>
          <w:rFonts w:ascii="Palatino" w:hAnsi="Palatino"/>
          <w:b/>
          <w:sz w:val="20"/>
          <w:szCs w:val="20"/>
        </w:rPr>
        <w:t>Introduction:</w:t>
      </w:r>
      <w:r w:rsidRPr="00C56F67">
        <w:rPr>
          <w:rFonts w:ascii="Palatino" w:hAnsi="Palatino"/>
          <w:sz w:val="20"/>
          <w:szCs w:val="20"/>
        </w:rPr>
        <w:t xml:space="preserve"> </w:t>
      </w:r>
      <w:proofErr w:type="spellStart"/>
      <w:r w:rsidR="00B96D94">
        <w:rPr>
          <w:rFonts w:ascii="Palatino" w:hAnsi="Palatino"/>
          <w:sz w:val="20"/>
          <w:szCs w:val="20"/>
        </w:rPr>
        <w:t>Baserunning</w:t>
      </w:r>
      <w:proofErr w:type="spellEnd"/>
      <w:r w:rsidR="00B96D94">
        <w:rPr>
          <w:rFonts w:ascii="Palatino" w:hAnsi="Palatino"/>
          <w:sz w:val="20"/>
          <w:szCs w:val="20"/>
        </w:rPr>
        <w:t xml:space="preserve"> in softball is very similar to </w:t>
      </w:r>
      <w:proofErr w:type="spellStart"/>
      <w:r w:rsidR="00B96D94">
        <w:rPr>
          <w:rFonts w:ascii="Palatino" w:hAnsi="Palatino"/>
          <w:sz w:val="20"/>
          <w:szCs w:val="20"/>
        </w:rPr>
        <w:t>baserunning</w:t>
      </w:r>
      <w:proofErr w:type="spellEnd"/>
      <w:r w:rsidR="00B96D94">
        <w:rPr>
          <w:rFonts w:ascii="Palatino" w:hAnsi="Palatino"/>
          <w:sz w:val="20"/>
          <w:szCs w:val="20"/>
        </w:rPr>
        <w:t xml:space="preserve"> in kickball. </w:t>
      </w:r>
      <w:proofErr w:type="spellStart"/>
      <w:r w:rsidR="00B96D94">
        <w:rPr>
          <w:rFonts w:ascii="Palatino" w:hAnsi="Palatino"/>
          <w:sz w:val="20"/>
          <w:szCs w:val="20"/>
        </w:rPr>
        <w:t>Baserunning</w:t>
      </w:r>
      <w:proofErr w:type="spellEnd"/>
      <w:r w:rsidR="00B96D94">
        <w:rPr>
          <w:rFonts w:ascii="Palatino" w:hAnsi="Palatino"/>
          <w:sz w:val="20"/>
          <w:szCs w:val="20"/>
        </w:rPr>
        <w:t xml:space="preserve"> is necessary when attempting to score runs.</w:t>
      </w:r>
      <w:r w:rsidRPr="00C56F67">
        <w:rPr>
          <w:rFonts w:ascii="Palatino" w:hAnsi="Palatino"/>
          <w:sz w:val="20"/>
          <w:szCs w:val="20"/>
        </w:rPr>
        <w:t xml:space="preserve"> </w:t>
      </w:r>
    </w:p>
    <w:p w:rsidR="00F85D1F" w:rsidRPr="00C56F67" w:rsidRDefault="00F85D1F" w:rsidP="00F85D1F">
      <w:pPr>
        <w:rPr>
          <w:rFonts w:ascii="Palatino" w:hAnsi="Palatino"/>
          <w:sz w:val="20"/>
          <w:szCs w:val="20"/>
        </w:rPr>
      </w:pPr>
    </w:p>
    <w:p w:rsidR="00F85D1F" w:rsidRPr="00C56F67" w:rsidRDefault="00F85D1F" w:rsidP="00F85D1F">
      <w:pPr>
        <w:ind w:left="720"/>
        <w:rPr>
          <w:rFonts w:ascii="Palatino" w:hAnsi="Palatino"/>
          <w:sz w:val="20"/>
          <w:szCs w:val="20"/>
        </w:rPr>
      </w:pPr>
      <w:r w:rsidRPr="00C56F67">
        <w:rPr>
          <w:rFonts w:ascii="Palatino" w:hAnsi="Palatino"/>
          <w:b/>
          <w:sz w:val="20"/>
          <w:szCs w:val="20"/>
        </w:rPr>
        <w:t>Individual Practice:</w:t>
      </w:r>
      <w:r w:rsidRPr="00C56F67">
        <w:rPr>
          <w:rFonts w:ascii="Palatino" w:hAnsi="Palatino"/>
          <w:sz w:val="20"/>
          <w:szCs w:val="20"/>
        </w:rPr>
        <w:t xml:space="preserve"> Run from sideline to sideline along the basketball court. </w:t>
      </w:r>
    </w:p>
    <w:p w:rsidR="00F85D1F" w:rsidRPr="00C56F67" w:rsidRDefault="00F85D1F" w:rsidP="00F85D1F">
      <w:pPr>
        <w:rPr>
          <w:rFonts w:ascii="Palatino" w:hAnsi="Palatino"/>
          <w:b/>
          <w:sz w:val="20"/>
          <w:szCs w:val="20"/>
        </w:rPr>
      </w:pPr>
    </w:p>
    <w:p w:rsidR="00F85D1F" w:rsidRPr="00C56F67" w:rsidRDefault="00F85D1F" w:rsidP="00F85D1F">
      <w:pPr>
        <w:rPr>
          <w:rFonts w:ascii="Palatino" w:hAnsi="Palatino"/>
          <w:sz w:val="20"/>
          <w:szCs w:val="20"/>
        </w:rPr>
      </w:pPr>
      <w:r w:rsidRPr="00C56F67">
        <w:rPr>
          <w:rFonts w:ascii="Palatino" w:hAnsi="Palatino"/>
          <w:b/>
          <w:sz w:val="20"/>
          <w:szCs w:val="20"/>
        </w:rPr>
        <w:t xml:space="preserve">Activity: </w:t>
      </w:r>
      <w:proofErr w:type="spellStart"/>
      <w:r w:rsidRPr="00C56F67">
        <w:rPr>
          <w:rFonts w:ascii="Palatino" w:hAnsi="Palatino"/>
          <w:sz w:val="20"/>
          <w:szCs w:val="20"/>
        </w:rPr>
        <w:t>Baserunning</w:t>
      </w:r>
      <w:proofErr w:type="spellEnd"/>
    </w:p>
    <w:p w:rsidR="00F85D1F" w:rsidRPr="00C56F67" w:rsidRDefault="00F85D1F" w:rsidP="00F85D1F">
      <w:pPr>
        <w:rPr>
          <w:rFonts w:ascii="Palatino" w:hAnsi="Palatino"/>
          <w:sz w:val="20"/>
          <w:szCs w:val="20"/>
        </w:rPr>
      </w:pPr>
    </w:p>
    <w:p w:rsidR="00F85D1F" w:rsidRPr="00C56F67" w:rsidRDefault="00F85D1F" w:rsidP="00F85D1F">
      <w:pPr>
        <w:rPr>
          <w:rFonts w:ascii="Palatino" w:hAnsi="Palatino"/>
          <w:sz w:val="20"/>
          <w:szCs w:val="20"/>
        </w:rPr>
      </w:pPr>
      <w:r w:rsidRPr="00C56F67">
        <w:rPr>
          <w:rFonts w:ascii="Palatino" w:hAnsi="Palatino"/>
          <w:b/>
          <w:sz w:val="20"/>
          <w:szCs w:val="20"/>
        </w:rPr>
        <w:t xml:space="preserve">Equipment:   </w:t>
      </w:r>
      <w:r w:rsidR="00701B36">
        <w:rPr>
          <w:rFonts w:ascii="Palatino" w:hAnsi="Palatino"/>
          <w:sz w:val="20"/>
          <w:szCs w:val="20"/>
        </w:rPr>
        <w:t>Gator Skin balls</w:t>
      </w:r>
      <w:r w:rsidR="008E7FD9">
        <w:rPr>
          <w:rFonts w:ascii="Palatino" w:hAnsi="Palatino"/>
          <w:sz w:val="20"/>
          <w:szCs w:val="20"/>
        </w:rPr>
        <w:t xml:space="preserve"> (large and s</w:t>
      </w:r>
      <w:r w:rsidRPr="00C56F67">
        <w:rPr>
          <w:rFonts w:ascii="Palatino" w:hAnsi="Palatino"/>
          <w:sz w:val="20"/>
          <w:szCs w:val="20"/>
        </w:rPr>
        <w:t>mall)</w:t>
      </w:r>
    </w:p>
    <w:p w:rsidR="00F85D1F" w:rsidRPr="00C56F67" w:rsidRDefault="00B96D94" w:rsidP="00F85D1F">
      <w:p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ab/>
        <w:t xml:space="preserve">         </w:t>
      </w:r>
      <w:r w:rsidR="00F85D1F" w:rsidRPr="00C56F67">
        <w:rPr>
          <w:rFonts w:ascii="Palatino" w:hAnsi="Palatino"/>
          <w:sz w:val="20"/>
          <w:szCs w:val="20"/>
        </w:rPr>
        <w:t xml:space="preserve">Bats </w:t>
      </w:r>
    </w:p>
    <w:p w:rsidR="00F85D1F" w:rsidRPr="00C56F67" w:rsidRDefault="00B96D94" w:rsidP="00F85D1F">
      <w:p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ab/>
        <w:t xml:space="preserve">         </w:t>
      </w:r>
      <w:r w:rsidR="00F85D1F">
        <w:rPr>
          <w:rFonts w:ascii="Palatino" w:hAnsi="Palatino"/>
          <w:sz w:val="20"/>
          <w:szCs w:val="20"/>
        </w:rPr>
        <w:t xml:space="preserve">Batting </w:t>
      </w:r>
      <w:r w:rsidR="00F85D1F" w:rsidRPr="00C56F67">
        <w:rPr>
          <w:rFonts w:ascii="Palatino" w:hAnsi="Palatino"/>
          <w:sz w:val="20"/>
          <w:szCs w:val="20"/>
        </w:rPr>
        <w:t>Tees</w:t>
      </w:r>
    </w:p>
    <w:p w:rsidR="00F85D1F" w:rsidRPr="00C56F67" w:rsidRDefault="00B96D94" w:rsidP="00F85D1F">
      <w:p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ab/>
        <w:t xml:space="preserve">         </w:t>
      </w:r>
      <w:r w:rsidR="00F85D1F" w:rsidRPr="00C56F67">
        <w:rPr>
          <w:rFonts w:ascii="Palatino" w:hAnsi="Palatino"/>
          <w:sz w:val="20"/>
          <w:szCs w:val="20"/>
        </w:rPr>
        <w:t>Cones</w:t>
      </w:r>
    </w:p>
    <w:p w:rsidR="00F85D1F" w:rsidRPr="00C56F67" w:rsidRDefault="00B96D94" w:rsidP="00F85D1F">
      <w:p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ab/>
        <w:t xml:space="preserve">         </w:t>
      </w:r>
      <w:r w:rsidR="00F85D1F">
        <w:rPr>
          <w:rFonts w:ascii="Palatino" w:hAnsi="Palatino"/>
          <w:sz w:val="20"/>
          <w:szCs w:val="20"/>
        </w:rPr>
        <w:t>Optional: Beach ball, scarves, flags</w:t>
      </w:r>
    </w:p>
    <w:p w:rsidR="00F85D1F" w:rsidRPr="00C56F67" w:rsidRDefault="00F85D1F" w:rsidP="00F85D1F">
      <w:pPr>
        <w:rPr>
          <w:rFonts w:ascii="Palatino" w:hAnsi="Palatino"/>
          <w:b/>
          <w:sz w:val="20"/>
          <w:szCs w:val="20"/>
        </w:rPr>
      </w:pPr>
      <w:r w:rsidRPr="00C56F67">
        <w:rPr>
          <w:rFonts w:ascii="Palatino" w:hAnsi="Palatino"/>
          <w:sz w:val="20"/>
          <w:szCs w:val="20"/>
        </w:rPr>
        <w:tab/>
      </w:r>
      <w:r w:rsidRPr="00C56F67">
        <w:rPr>
          <w:rFonts w:ascii="Palatino" w:hAnsi="Palatino"/>
          <w:sz w:val="20"/>
          <w:szCs w:val="20"/>
        </w:rPr>
        <w:tab/>
      </w:r>
      <w:r w:rsidRPr="00C56F67">
        <w:rPr>
          <w:rFonts w:ascii="Palatino" w:hAnsi="Palatino"/>
          <w:b/>
          <w:sz w:val="20"/>
          <w:szCs w:val="20"/>
        </w:rPr>
        <w:tab/>
      </w:r>
      <w:r w:rsidRPr="00C56F67">
        <w:rPr>
          <w:rFonts w:ascii="Palatino" w:hAnsi="Palatino"/>
          <w:b/>
          <w:sz w:val="20"/>
          <w:szCs w:val="20"/>
        </w:rPr>
        <w:tab/>
      </w:r>
    </w:p>
    <w:p w:rsidR="00A00F54" w:rsidRDefault="00F85D1F" w:rsidP="009D4F7F">
      <w:pPr>
        <w:rPr>
          <w:rFonts w:ascii="Palatino" w:hAnsi="Palatino"/>
          <w:sz w:val="20"/>
          <w:szCs w:val="20"/>
        </w:rPr>
      </w:pPr>
      <w:r w:rsidRPr="00C56F67">
        <w:rPr>
          <w:rFonts w:ascii="Palatino" w:hAnsi="Palatino"/>
          <w:b/>
          <w:sz w:val="20"/>
          <w:szCs w:val="20"/>
        </w:rPr>
        <w:t>Set-up/Formation:</w:t>
      </w:r>
      <w:r>
        <w:rPr>
          <w:rFonts w:ascii="Palatino" w:hAnsi="Palatino"/>
          <w:b/>
          <w:sz w:val="20"/>
          <w:szCs w:val="20"/>
        </w:rPr>
        <w:t xml:space="preserve"> </w:t>
      </w:r>
      <w:r w:rsidR="00421D56">
        <w:rPr>
          <w:rFonts w:ascii="Palatino" w:hAnsi="Palatino"/>
          <w:sz w:val="20"/>
          <w:szCs w:val="20"/>
        </w:rPr>
        <w:t>Place one cone under the basketball goal on the baseline. Place another cone (large, street cone if available) at half court.</w:t>
      </w:r>
      <w:r w:rsidR="00701B36">
        <w:rPr>
          <w:rFonts w:ascii="Palatino" w:hAnsi="Palatino"/>
          <w:sz w:val="20"/>
          <w:szCs w:val="20"/>
        </w:rPr>
        <w:t xml:space="preserve"> Beside the cone</w:t>
      </w:r>
      <w:r>
        <w:rPr>
          <w:rFonts w:ascii="Palatino" w:hAnsi="Palatino"/>
          <w:sz w:val="20"/>
          <w:szCs w:val="20"/>
        </w:rPr>
        <w:t xml:space="preserve"> under the goal, put the tee with a ball and bat beside it.</w:t>
      </w:r>
    </w:p>
    <w:p w:rsidR="00A00F54" w:rsidRPr="00470540" w:rsidRDefault="00640A3C" w:rsidP="009D4F7F">
      <w:pPr>
        <w:rPr>
          <w:rFonts w:ascii="Palatino" w:hAnsi="Palatino"/>
          <w:b/>
          <w:sz w:val="20"/>
          <w:szCs w:val="20"/>
        </w:rPr>
      </w:pPr>
      <w:r>
        <w:rPr>
          <w:rFonts w:ascii="Palatino" w:hAnsi="Palatino"/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3" type="#_x0000_t202" style="position:absolute;margin-left:365pt;margin-top:7.45pt;width:99pt;height:135pt;z-index:251709440" filled="f" strokeweight="1.5pt">
            <v:textbox style="mso-next-textbox:#_x0000_s1083">
              <w:txbxContent>
                <w:p w:rsidR="00421D56" w:rsidRDefault="00F85D1F" w:rsidP="006C335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  <w:r w:rsidR="00421D56">
                    <w:rPr>
                      <w:sz w:val="16"/>
                      <w:szCs w:val="16"/>
                    </w:rPr>
                    <w:tab/>
                  </w:r>
                  <w:r w:rsidR="00421D56" w:rsidRPr="00341A3A">
                    <w:rPr>
                      <w:sz w:val="16"/>
                      <w:szCs w:val="16"/>
                    </w:rPr>
                    <w:t xml:space="preserve"> </w:t>
                  </w:r>
                  <w:r w:rsidR="00421D56">
                    <w:rPr>
                      <w:sz w:val="16"/>
                      <w:szCs w:val="16"/>
                    </w:rPr>
                    <w:t>Students</w:t>
                  </w:r>
                </w:p>
                <w:p w:rsidR="00421D56" w:rsidRPr="00341A3A" w:rsidRDefault="00421D56" w:rsidP="006C3353">
                  <w:pPr>
                    <w:rPr>
                      <w:sz w:val="16"/>
                      <w:szCs w:val="16"/>
                    </w:rPr>
                  </w:pPr>
                </w:p>
                <w:p w:rsidR="00421D56" w:rsidRPr="00341A3A" w:rsidRDefault="00421D56" w:rsidP="006C3353">
                  <w:pPr>
                    <w:rPr>
                      <w:sz w:val="4"/>
                      <w:szCs w:val="4"/>
                    </w:rPr>
                  </w:pPr>
                </w:p>
                <w:p w:rsidR="00421D56" w:rsidRDefault="00421D56" w:rsidP="006C3353">
                  <w:pPr>
                    <w:rPr>
                      <w:sz w:val="16"/>
                      <w:szCs w:val="16"/>
                    </w:rPr>
                  </w:pPr>
                  <w:r w:rsidRPr="00341A3A">
                    <w:rPr>
                      <w:sz w:val="16"/>
                      <w:szCs w:val="16"/>
                    </w:rPr>
                    <w:t xml:space="preserve">   </w:t>
                  </w:r>
                  <w:r>
                    <w:rPr>
                      <w:sz w:val="16"/>
                      <w:szCs w:val="16"/>
                    </w:rPr>
                    <w:tab/>
                  </w:r>
                  <w:r w:rsidRPr="00341A3A">
                    <w:rPr>
                      <w:sz w:val="16"/>
                      <w:szCs w:val="16"/>
                    </w:rPr>
                    <w:t xml:space="preserve"> Cone</w:t>
                  </w:r>
                </w:p>
                <w:p w:rsidR="00F85D1F" w:rsidRDefault="00F85D1F" w:rsidP="006C3353">
                  <w:pPr>
                    <w:rPr>
                      <w:sz w:val="16"/>
                      <w:szCs w:val="16"/>
                    </w:rPr>
                  </w:pPr>
                </w:p>
                <w:p w:rsidR="00F85D1F" w:rsidRPr="00F85D1F" w:rsidRDefault="00F85D1F" w:rsidP="00F85D1F">
                  <w:pPr>
                    <w:ind w:left="360" w:firstLine="360"/>
                    <w:rPr>
                      <w:sz w:val="16"/>
                      <w:szCs w:val="16"/>
                    </w:rPr>
                  </w:pPr>
                  <w:r w:rsidRPr="00F85D1F">
                    <w:rPr>
                      <w:sz w:val="16"/>
                      <w:szCs w:val="16"/>
                    </w:rPr>
                    <w:t>Batting Tee</w:t>
                  </w:r>
                </w:p>
                <w:p w:rsidR="00421D56" w:rsidRPr="00341A3A" w:rsidRDefault="00421D56" w:rsidP="006C3353">
                  <w:pPr>
                    <w:rPr>
                      <w:sz w:val="16"/>
                      <w:szCs w:val="16"/>
                    </w:rPr>
                  </w:pPr>
                </w:p>
                <w:p w:rsidR="00421D56" w:rsidRPr="00341A3A" w:rsidRDefault="00421D56" w:rsidP="006C3353">
                  <w:pPr>
                    <w:rPr>
                      <w:sz w:val="4"/>
                      <w:szCs w:val="4"/>
                    </w:rPr>
                  </w:pPr>
                </w:p>
                <w:p w:rsidR="00421D56" w:rsidRDefault="00421D56" w:rsidP="00421D56">
                  <w:pPr>
                    <w:ind w:left="7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Direction of travel</w:t>
                  </w:r>
                </w:p>
                <w:p w:rsidR="00421D56" w:rsidRDefault="00421D56" w:rsidP="006C3353">
                  <w:pPr>
                    <w:rPr>
                      <w:sz w:val="16"/>
                      <w:szCs w:val="16"/>
                    </w:rPr>
                  </w:pPr>
                </w:p>
                <w:p w:rsidR="00421D56" w:rsidRDefault="00421D56" w:rsidP="006C335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ab/>
                    <w:t>Return path</w:t>
                  </w:r>
                </w:p>
                <w:p w:rsidR="00B96D94" w:rsidRDefault="00B96D94" w:rsidP="006C3353">
                  <w:pPr>
                    <w:rPr>
                      <w:sz w:val="16"/>
                      <w:szCs w:val="16"/>
                    </w:rPr>
                  </w:pPr>
                </w:p>
                <w:p w:rsidR="00B96D94" w:rsidRPr="00341A3A" w:rsidRDefault="00B96D94" w:rsidP="00B96D94">
                  <w:pPr>
                    <w:ind w:left="7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Path of batted ball</w:t>
                  </w:r>
                </w:p>
                <w:p w:rsidR="00421D56" w:rsidRPr="00341A3A" w:rsidRDefault="00421D56" w:rsidP="006C3353">
                  <w:pPr>
                    <w:rPr>
                      <w:sz w:val="4"/>
                      <w:szCs w:val="4"/>
                    </w:rPr>
                  </w:pPr>
                </w:p>
              </w:txbxContent>
            </v:textbox>
          </v:shape>
        </w:pict>
      </w:r>
    </w:p>
    <w:p w:rsidR="009D4F7F" w:rsidRPr="00470540" w:rsidRDefault="00640A3C" w:rsidP="009D4F7F">
      <w:pPr>
        <w:rPr>
          <w:rFonts w:ascii="Palatino" w:hAnsi="Palatino"/>
          <w:b/>
          <w:sz w:val="20"/>
          <w:szCs w:val="20"/>
        </w:rPr>
      </w:pPr>
      <w:r>
        <w:rPr>
          <w:rFonts w:ascii="Palatino" w:hAnsi="Palatino"/>
          <w:b/>
          <w:noProof/>
          <w:sz w:val="20"/>
          <w:szCs w:val="20"/>
          <w:lang w:eastAsia="zh-TW"/>
        </w:rPr>
        <w:pict>
          <v:shape id="_x0000_s1066" type="#_x0000_t202" style="position:absolute;margin-left:63.05pt;margin-top:.5pt;width:271.25pt;height:124.6pt;z-index:251692032;mso-width-relative:margin;mso-height-relative:margin" strokeweight="1.5pt">
            <v:textbox style="mso-next-textbox:#_x0000_s1066">
              <w:txbxContent>
                <w:p w:rsidR="00421D56" w:rsidRDefault="00421D56" w:rsidP="006C3353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421D56" w:rsidRDefault="00421D56"/>
                <w:p w:rsidR="00421D56" w:rsidRDefault="00421D56"/>
                <w:p w:rsidR="00421D56" w:rsidRDefault="00421D56"/>
                <w:p w:rsidR="00421D56" w:rsidRDefault="00F85D1F">
                  <w:proofErr w:type="spellStart"/>
                  <w:proofErr w:type="gramStart"/>
                  <w:r>
                    <w:t>xxxx</w:t>
                  </w:r>
                  <w:proofErr w:type="spellEnd"/>
                  <w:proofErr w:type="gramEnd"/>
                </w:p>
              </w:txbxContent>
            </v:textbox>
          </v:shape>
        </w:pict>
      </w:r>
    </w:p>
    <w:p w:rsidR="009D4F7F" w:rsidRPr="00470540" w:rsidRDefault="00640A3C" w:rsidP="009D4F7F">
      <w:pPr>
        <w:rPr>
          <w:rFonts w:ascii="Palatino" w:hAnsi="Palatino"/>
          <w:b/>
          <w:sz w:val="20"/>
          <w:szCs w:val="20"/>
        </w:rPr>
      </w:pPr>
      <w:r>
        <w:rPr>
          <w:rFonts w:ascii="Palatino" w:hAnsi="Palatino"/>
          <w:b/>
          <w:noProof/>
          <w:sz w:val="20"/>
          <w:szCs w:val="20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86" type="#_x0000_t5" style="position:absolute;margin-left:372.8pt;margin-top:5pt;width:9.75pt;height:9.75pt;z-index:251712512" filled="f" fillcolor="#bfbfbf [2412]" strokeweight=".5pt"/>
        </w:pict>
      </w:r>
    </w:p>
    <w:p w:rsidR="009D4F7F" w:rsidRPr="00470540" w:rsidRDefault="00640A3C" w:rsidP="009D4F7F">
      <w:pPr>
        <w:rPr>
          <w:rFonts w:ascii="Palatino" w:hAnsi="Palatino"/>
          <w:b/>
          <w:sz w:val="20"/>
          <w:szCs w:val="20"/>
        </w:rPr>
      </w:pPr>
      <w:r w:rsidRPr="00640A3C">
        <w:rPr>
          <w:rFonts w:ascii="Palatino" w:hAnsi="Palatino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5" type="#_x0000_t32" style="position:absolute;margin-left:117.8pt;margin-top:9.6pt;width:103.9pt;height:25.5pt;flip:y;z-index:251736064" o:connectortype="straight">
            <v:stroke dashstyle="dash" endarrow="block"/>
          </v:shape>
        </w:pict>
      </w:r>
    </w:p>
    <w:p w:rsidR="009D4F7F" w:rsidRPr="00470540" w:rsidRDefault="00640A3C" w:rsidP="009D4F7F">
      <w:pPr>
        <w:rPr>
          <w:rFonts w:ascii="Palatino" w:hAnsi="Palatino"/>
          <w:b/>
          <w:sz w:val="20"/>
          <w:szCs w:val="20"/>
        </w:rPr>
      </w:pPr>
      <w:r w:rsidRPr="00640A3C">
        <w:rPr>
          <w:rFonts w:ascii="Palatino" w:hAnsi="Palatino"/>
          <w:noProof/>
          <w:sz w:val="20"/>
          <w:szCs w:val="20"/>
        </w:rPr>
        <w:pict>
          <v:shapetype id="_x0000_t125" coordsize="21600,21600" o:spt="125" path="m21600,21600l,21600,21600,,,xe">
            <v:stroke joinstyle="miter"/>
            <v:path o:extrusionok="f" gradientshapeok="t" o:connecttype="custom" o:connectlocs="10800,0;10800,10800;10800,21600" textboxrect="5400,5400,16200,16200"/>
          </v:shapetype>
          <v:shape id="_x0000_s1110" type="#_x0000_t125" style="position:absolute;margin-left:375.4pt;margin-top:5pt;width:7.15pt;height:9pt;z-index:251734016"/>
        </w:pict>
      </w:r>
    </w:p>
    <w:p w:rsidR="009D4F7F" w:rsidRPr="00470540" w:rsidRDefault="00640A3C" w:rsidP="009D4F7F">
      <w:pPr>
        <w:rPr>
          <w:rFonts w:ascii="Palatino" w:hAnsi="Palatino"/>
          <w:b/>
          <w:sz w:val="20"/>
          <w:szCs w:val="20"/>
        </w:rPr>
      </w:pPr>
      <w:r>
        <w:rPr>
          <w:rFonts w:ascii="Palatino" w:hAnsi="Palatino"/>
          <w:b/>
          <w:noProof/>
          <w:sz w:val="20"/>
          <w:szCs w:val="20"/>
        </w:rPr>
        <w:pict>
          <v:shape id="_x0000_s1074" type="#_x0000_t5" style="position:absolute;margin-left:277.5pt;margin-top:10.9pt;width:9.75pt;height:13.3pt;z-index:251700224" fillcolor="#bfbfbf [2412]" strokeweight=".5pt"/>
        </w:pict>
      </w:r>
      <w:r w:rsidRPr="00640A3C">
        <w:rPr>
          <w:rFonts w:ascii="Palatino" w:hAnsi="Palatino"/>
          <w:noProof/>
          <w:sz w:val="20"/>
          <w:szCs w:val="20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104" type="#_x0000_t103" style="position:absolute;margin-left:299.25pt;margin-top:5.45pt;width:9pt;height:36pt;z-index:251730944"/>
        </w:pict>
      </w:r>
      <w:r>
        <w:rPr>
          <w:rFonts w:ascii="Palatino" w:hAnsi="Palatino"/>
          <w:b/>
          <w:noProof/>
          <w:sz w:val="20"/>
          <w:szCs w:val="20"/>
        </w:rPr>
        <w:pict>
          <v:shape id="_x0000_s1098" type="#_x0000_t32" style="position:absolute;margin-left:117.8pt;margin-top:5.45pt;width:174.75pt;height:0;z-index:251724800" o:connectortype="straight" strokeweight="1pt">
            <v:stroke dashstyle="1 1" endarrow="block" endcap="round"/>
          </v:shape>
        </w:pict>
      </w:r>
    </w:p>
    <w:p w:rsidR="009D4F7F" w:rsidRPr="00470540" w:rsidRDefault="00640A3C" w:rsidP="009D4F7F">
      <w:pPr>
        <w:rPr>
          <w:rFonts w:ascii="Palatino" w:hAnsi="Palatino"/>
          <w:b/>
          <w:sz w:val="20"/>
          <w:szCs w:val="20"/>
        </w:rPr>
      </w:pPr>
      <w:r w:rsidRPr="00640A3C">
        <w:rPr>
          <w:rFonts w:ascii="Palatino" w:hAnsi="Palatino"/>
          <w:noProof/>
          <w:sz w:val="20"/>
          <w:szCs w:val="20"/>
        </w:rPr>
        <w:pict>
          <v:shape id="_x0000_s1084" type="#_x0000_t32" style="position:absolute;margin-left:375.4pt;margin-top:7.35pt;width:22.55pt;height:.25pt;flip:y;z-index:251710464" o:connectortype="straight" strokeweight="1pt">
            <v:stroke dashstyle="1 1" endarrow="block" endcap="round"/>
          </v:shape>
        </w:pict>
      </w:r>
      <w:r w:rsidRPr="00640A3C">
        <w:rPr>
          <w:rFonts w:ascii="Palatino" w:hAnsi="Palatino"/>
          <w:noProof/>
          <w:sz w:val="20"/>
          <w:szCs w:val="20"/>
        </w:rPr>
        <w:pict>
          <v:shape id="_x0000_s1109" type="#_x0000_t125" style="position:absolute;margin-left:104.25pt;margin-top:3.35pt;width:7.15pt;height:9pt;z-index:251732992"/>
        </w:pict>
      </w:r>
    </w:p>
    <w:p w:rsidR="009D4F7F" w:rsidRPr="00470540" w:rsidRDefault="00640A3C" w:rsidP="009D4F7F">
      <w:pPr>
        <w:rPr>
          <w:rFonts w:ascii="Palatino" w:hAnsi="Palatino"/>
          <w:b/>
          <w:sz w:val="20"/>
          <w:szCs w:val="20"/>
        </w:rPr>
      </w:pPr>
      <w:r w:rsidRPr="00640A3C">
        <w:rPr>
          <w:rFonts w:ascii="Palatino" w:hAnsi="Palatino"/>
          <w:noProof/>
          <w:sz w:val="20"/>
          <w:szCs w:val="20"/>
        </w:rPr>
        <w:pict>
          <v:shape id="_x0000_s1105" type="#_x0000_t5" style="position:absolute;margin-left:98.3pt;margin-top:-.25pt;width:5.95pt;height:5.4pt;z-index:251731968" strokeweight=".5pt"/>
        </w:pict>
      </w:r>
      <w:r>
        <w:rPr>
          <w:rFonts w:ascii="Palatino" w:hAnsi="Palatino"/>
          <w:b/>
          <w:noProof/>
          <w:sz w:val="20"/>
          <w:szCs w:val="20"/>
        </w:rPr>
        <w:pict>
          <v:shape id="_x0000_s1096" type="#_x0000_t32" style="position:absolute;margin-left:117.8pt;margin-top:10.65pt;width:169.45pt;height:0;flip:x;z-index:251722752" o:connectortype="straight">
            <v:stroke endarrow="block"/>
          </v:shape>
        </w:pict>
      </w:r>
    </w:p>
    <w:p w:rsidR="009D4F7F" w:rsidRPr="00470540" w:rsidRDefault="00640A3C" w:rsidP="009D4F7F">
      <w:pPr>
        <w:rPr>
          <w:rFonts w:ascii="Palatino" w:hAnsi="Palatino"/>
          <w:b/>
          <w:sz w:val="20"/>
          <w:szCs w:val="20"/>
        </w:rPr>
      </w:pPr>
      <w:r>
        <w:rPr>
          <w:rFonts w:ascii="Palatino" w:hAnsi="Palatino"/>
          <w:b/>
          <w:noProof/>
          <w:sz w:val="20"/>
          <w:szCs w:val="20"/>
        </w:rPr>
        <w:pict>
          <v:shape id="_x0000_s1085" type="#_x0000_t32" style="position:absolute;margin-left:372.8pt;margin-top:5.15pt;width:22.55pt;height:.05pt;flip:x;z-index:251711488" o:connectortype="straight">
            <v:stroke endarrow="block"/>
          </v:shape>
        </w:pict>
      </w:r>
    </w:p>
    <w:p w:rsidR="009D4F7F" w:rsidRPr="00470540" w:rsidRDefault="009D4F7F" w:rsidP="009D4F7F">
      <w:pPr>
        <w:rPr>
          <w:rFonts w:ascii="Palatino" w:hAnsi="Palatino"/>
          <w:b/>
          <w:sz w:val="20"/>
          <w:szCs w:val="20"/>
        </w:rPr>
      </w:pPr>
    </w:p>
    <w:p w:rsidR="009D4F7F" w:rsidRPr="00470540" w:rsidRDefault="00640A3C" w:rsidP="009D4F7F">
      <w:pPr>
        <w:rPr>
          <w:rFonts w:ascii="Palatino" w:hAnsi="Palatino"/>
          <w:b/>
          <w:sz w:val="20"/>
          <w:szCs w:val="20"/>
        </w:rPr>
      </w:pPr>
      <w:r w:rsidRPr="00640A3C">
        <w:rPr>
          <w:rFonts w:ascii="Palatino" w:hAnsi="Palatino"/>
          <w:noProof/>
          <w:sz w:val="20"/>
          <w:szCs w:val="20"/>
        </w:rPr>
        <w:pict>
          <v:shape id="_x0000_s1116" type="#_x0000_t32" style="position:absolute;margin-left:375.4pt;margin-top:.45pt;width:22.55pt;height:8.25pt;flip:y;z-index:251737088" o:connectortype="straight">
            <v:stroke dashstyle="dash" endarrow="block"/>
          </v:shape>
        </w:pict>
      </w:r>
    </w:p>
    <w:p w:rsidR="009D4F7F" w:rsidRPr="00470540" w:rsidRDefault="009D4F7F" w:rsidP="009D4F7F">
      <w:pPr>
        <w:rPr>
          <w:rFonts w:ascii="Palatino" w:hAnsi="Palatino"/>
          <w:b/>
          <w:sz w:val="20"/>
          <w:szCs w:val="20"/>
        </w:rPr>
      </w:pPr>
    </w:p>
    <w:p w:rsidR="00701B36" w:rsidRDefault="00701B36" w:rsidP="00AF5100">
      <w:pPr>
        <w:rPr>
          <w:rFonts w:ascii="Palatino" w:hAnsi="Palatino"/>
          <w:b/>
          <w:sz w:val="20"/>
          <w:szCs w:val="20"/>
        </w:rPr>
      </w:pPr>
    </w:p>
    <w:p w:rsidR="00AF5100" w:rsidRPr="00470540" w:rsidRDefault="009D4F7F" w:rsidP="00AF5100">
      <w:pPr>
        <w:rPr>
          <w:rFonts w:ascii="Palatino" w:hAnsi="Palatino"/>
          <w:b/>
          <w:sz w:val="20"/>
          <w:szCs w:val="20"/>
        </w:rPr>
      </w:pPr>
      <w:r w:rsidRPr="00470540">
        <w:rPr>
          <w:rFonts w:ascii="Palatino" w:hAnsi="Palatino"/>
          <w:b/>
          <w:sz w:val="20"/>
          <w:szCs w:val="20"/>
        </w:rPr>
        <w:t>Description</w:t>
      </w:r>
      <w:r w:rsidR="00AF5100" w:rsidRPr="00470540">
        <w:rPr>
          <w:rFonts w:ascii="Palatino" w:hAnsi="Palatino"/>
          <w:b/>
          <w:sz w:val="20"/>
          <w:szCs w:val="20"/>
        </w:rPr>
        <w:t xml:space="preserve">: </w:t>
      </w:r>
      <w:r w:rsidR="00421D56">
        <w:rPr>
          <w:rFonts w:ascii="Palatino" w:hAnsi="Palatino"/>
          <w:sz w:val="20"/>
          <w:szCs w:val="20"/>
        </w:rPr>
        <w:t xml:space="preserve">Students will line up behind the cone on the baseline. One at a time, they will </w:t>
      </w:r>
      <w:r w:rsidR="00F85D1F">
        <w:rPr>
          <w:rFonts w:ascii="Palatino" w:hAnsi="Palatino"/>
          <w:sz w:val="20"/>
          <w:szCs w:val="20"/>
        </w:rPr>
        <w:t>strike the ball off of the tee</w:t>
      </w:r>
      <w:r w:rsidR="00421D56">
        <w:rPr>
          <w:rFonts w:ascii="Palatino" w:hAnsi="Palatino"/>
          <w:sz w:val="20"/>
          <w:szCs w:val="20"/>
        </w:rPr>
        <w:t xml:space="preserve">, run around the cone at half court, and return to the line. This activity is used to simulate the skill pattern of </w:t>
      </w:r>
      <w:r w:rsidR="00F85D1F">
        <w:rPr>
          <w:rFonts w:ascii="Palatino" w:hAnsi="Palatino"/>
          <w:sz w:val="20"/>
          <w:szCs w:val="20"/>
        </w:rPr>
        <w:t>hitting</w:t>
      </w:r>
      <w:r w:rsidR="00421D56">
        <w:rPr>
          <w:rFonts w:ascii="Palatino" w:hAnsi="Palatino"/>
          <w:sz w:val="20"/>
          <w:szCs w:val="20"/>
        </w:rPr>
        <w:t xml:space="preserve"> and running. Set up multiple lines depending on class size.</w:t>
      </w:r>
    </w:p>
    <w:p w:rsidR="00AF5100" w:rsidRPr="00470540" w:rsidRDefault="00AF5100" w:rsidP="00AF5100">
      <w:pPr>
        <w:rPr>
          <w:rFonts w:ascii="Palatino" w:hAnsi="Palatino"/>
          <w:b/>
          <w:sz w:val="20"/>
          <w:szCs w:val="20"/>
        </w:rPr>
      </w:pPr>
    </w:p>
    <w:p w:rsidR="00AF5100" w:rsidRPr="00470540" w:rsidRDefault="00AF5100" w:rsidP="00AF5100">
      <w:pPr>
        <w:rPr>
          <w:rFonts w:ascii="Palatino" w:hAnsi="Palatino"/>
          <w:b/>
          <w:sz w:val="20"/>
          <w:szCs w:val="20"/>
        </w:rPr>
      </w:pPr>
      <w:r w:rsidRPr="00470540">
        <w:rPr>
          <w:rFonts w:ascii="Palatino" w:hAnsi="Palatino"/>
          <w:b/>
          <w:sz w:val="20"/>
          <w:szCs w:val="20"/>
        </w:rPr>
        <w:t>Modifications:</w:t>
      </w:r>
    </w:p>
    <w:p w:rsidR="00AF5100" w:rsidRPr="00470540" w:rsidRDefault="00AF5100" w:rsidP="00AF5100">
      <w:pPr>
        <w:rPr>
          <w:rFonts w:ascii="Palatino" w:hAnsi="Palatino"/>
          <w:b/>
          <w:sz w:val="20"/>
          <w:szCs w:val="20"/>
        </w:rPr>
      </w:pPr>
    </w:p>
    <w:p w:rsidR="00AF5100" w:rsidRPr="00470540" w:rsidRDefault="00AF5100" w:rsidP="00AF5100">
      <w:pPr>
        <w:rPr>
          <w:rFonts w:ascii="Palatino" w:hAnsi="Palatino"/>
          <w:b/>
          <w:sz w:val="20"/>
          <w:szCs w:val="20"/>
        </w:rPr>
      </w:pPr>
      <w:r w:rsidRPr="00470540">
        <w:rPr>
          <w:rFonts w:ascii="Palatino" w:hAnsi="Palatino"/>
          <w:b/>
          <w:sz w:val="20"/>
          <w:szCs w:val="20"/>
        </w:rPr>
        <w:tab/>
        <w:t xml:space="preserve">Step Up: </w:t>
      </w:r>
    </w:p>
    <w:p w:rsidR="00AF5100" w:rsidRPr="00470540" w:rsidRDefault="0080480A" w:rsidP="00AF5100">
      <w:pPr>
        <w:numPr>
          <w:ilvl w:val="0"/>
          <w:numId w:val="1"/>
        </w:numPr>
        <w:rPr>
          <w:rFonts w:ascii="Palatino" w:hAnsi="Palatino"/>
          <w:sz w:val="20"/>
          <w:szCs w:val="20"/>
        </w:rPr>
      </w:pPr>
      <w:r w:rsidRPr="00470540">
        <w:rPr>
          <w:rFonts w:ascii="Palatino" w:hAnsi="Palatino"/>
          <w:sz w:val="20"/>
          <w:szCs w:val="20"/>
        </w:rPr>
        <w:t>Increas</w:t>
      </w:r>
      <w:r w:rsidR="00AF5100" w:rsidRPr="00470540">
        <w:rPr>
          <w:rFonts w:ascii="Palatino" w:hAnsi="Palatino"/>
          <w:sz w:val="20"/>
          <w:szCs w:val="20"/>
        </w:rPr>
        <w:t>e the spacing between the cones.</w:t>
      </w:r>
    </w:p>
    <w:p w:rsidR="00B44565" w:rsidRDefault="00F85D1F" w:rsidP="00AF5100">
      <w:pPr>
        <w:numPr>
          <w:ilvl w:val="0"/>
          <w:numId w:val="1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Toss or pitch ball to batter.</w:t>
      </w:r>
    </w:p>
    <w:p w:rsidR="00421D56" w:rsidRDefault="00421D56" w:rsidP="00AF5100">
      <w:pPr>
        <w:numPr>
          <w:ilvl w:val="0"/>
          <w:numId w:val="1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Add more cones</w:t>
      </w:r>
      <w:r w:rsidR="00F85D1F">
        <w:rPr>
          <w:rFonts w:ascii="Palatino" w:hAnsi="Palatino"/>
          <w:sz w:val="20"/>
          <w:szCs w:val="20"/>
        </w:rPr>
        <w:t xml:space="preserve"> or “bases</w:t>
      </w:r>
      <w:r>
        <w:rPr>
          <w:rFonts w:ascii="Palatino" w:hAnsi="Palatino"/>
          <w:sz w:val="20"/>
          <w:szCs w:val="20"/>
        </w:rPr>
        <w:t>.</w:t>
      </w:r>
      <w:r w:rsidR="00F85D1F">
        <w:rPr>
          <w:rFonts w:ascii="Palatino" w:hAnsi="Palatino"/>
          <w:sz w:val="20"/>
          <w:szCs w:val="20"/>
        </w:rPr>
        <w:t>”</w:t>
      </w:r>
    </w:p>
    <w:p w:rsidR="00421D56" w:rsidRPr="00470540" w:rsidRDefault="00421D56" w:rsidP="00AF5100">
      <w:pPr>
        <w:numPr>
          <w:ilvl w:val="0"/>
          <w:numId w:val="1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R</w:t>
      </w:r>
      <w:r w:rsidR="00701B36">
        <w:rPr>
          <w:rFonts w:ascii="Palatino" w:hAnsi="Palatino"/>
          <w:sz w:val="20"/>
          <w:szCs w:val="20"/>
        </w:rPr>
        <w:t>ecord the time it takes student</w:t>
      </w:r>
      <w:r>
        <w:rPr>
          <w:rFonts w:ascii="Palatino" w:hAnsi="Palatino"/>
          <w:sz w:val="20"/>
          <w:szCs w:val="20"/>
        </w:rPr>
        <w:t xml:space="preserve"> to </w:t>
      </w:r>
      <w:r w:rsidR="00F85D1F">
        <w:rPr>
          <w:rFonts w:ascii="Palatino" w:hAnsi="Palatino"/>
          <w:sz w:val="20"/>
          <w:szCs w:val="20"/>
        </w:rPr>
        <w:t>hit</w:t>
      </w:r>
      <w:r>
        <w:rPr>
          <w:rFonts w:ascii="Palatino" w:hAnsi="Palatino"/>
          <w:sz w:val="20"/>
          <w:szCs w:val="20"/>
        </w:rPr>
        <w:t xml:space="preserve"> and run around cone. Encourage each student to beat their own time.</w:t>
      </w:r>
    </w:p>
    <w:p w:rsidR="00AF5100" w:rsidRPr="00470540" w:rsidRDefault="00AF5100" w:rsidP="00AF5100">
      <w:pPr>
        <w:rPr>
          <w:rFonts w:ascii="Palatino" w:hAnsi="Palatino"/>
          <w:b/>
          <w:sz w:val="20"/>
          <w:szCs w:val="20"/>
        </w:rPr>
      </w:pPr>
    </w:p>
    <w:p w:rsidR="00AF5100" w:rsidRPr="00470540" w:rsidRDefault="00AF5100" w:rsidP="00AF5100">
      <w:pPr>
        <w:rPr>
          <w:rFonts w:ascii="Palatino" w:hAnsi="Palatino"/>
          <w:b/>
          <w:sz w:val="20"/>
          <w:szCs w:val="20"/>
        </w:rPr>
      </w:pPr>
      <w:r w:rsidRPr="00470540">
        <w:rPr>
          <w:rFonts w:ascii="Palatino" w:hAnsi="Palatino"/>
          <w:b/>
          <w:sz w:val="20"/>
          <w:szCs w:val="20"/>
        </w:rPr>
        <w:tab/>
        <w:t>Step Down:</w:t>
      </w:r>
    </w:p>
    <w:p w:rsidR="00AF5100" w:rsidRDefault="0080480A" w:rsidP="00AF5100">
      <w:pPr>
        <w:numPr>
          <w:ilvl w:val="0"/>
          <w:numId w:val="2"/>
        </w:numPr>
        <w:rPr>
          <w:rFonts w:ascii="Palatino" w:hAnsi="Palatino"/>
          <w:sz w:val="20"/>
          <w:szCs w:val="20"/>
        </w:rPr>
      </w:pPr>
      <w:r w:rsidRPr="00470540">
        <w:rPr>
          <w:rFonts w:ascii="Palatino" w:hAnsi="Palatino"/>
          <w:sz w:val="20"/>
          <w:szCs w:val="20"/>
        </w:rPr>
        <w:t>Decrease</w:t>
      </w:r>
      <w:r w:rsidR="00AF5100" w:rsidRPr="00470540">
        <w:rPr>
          <w:rFonts w:ascii="Palatino" w:hAnsi="Palatino"/>
          <w:sz w:val="20"/>
          <w:szCs w:val="20"/>
        </w:rPr>
        <w:t xml:space="preserve"> the spacing between the cones.</w:t>
      </w:r>
    </w:p>
    <w:p w:rsidR="00B44565" w:rsidRDefault="00701B36" w:rsidP="00AF5100">
      <w:pPr>
        <w:numPr>
          <w:ilvl w:val="0"/>
          <w:numId w:val="2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Allow student</w:t>
      </w:r>
      <w:r w:rsidR="00421D56">
        <w:rPr>
          <w:rFonts w:ascii="Palatino" w:hAnsi="Palatino"/>
          <w:sz w:val="20"/>
          <w:szCs w:val="20"/>
        </w:rPr>
        <w:t xml:space="preserve"> to </w:t>
      </w:r>
      <w:r w:rsidR="00F85D1F">
        <w:rPr>
          <w:rFonts w:ascii="Palatino" w:hAnsi="Palatino"/>
          <w:sz w:val="20"/>
          <w:szCs w:val="20"/>
        </w:rPr>
        <w:t>hit a</w:t>
      </w:r>
      <w:r w:rsidR="00421D56">
        <w:rPr>
          <w:rFonts w:ascii="Palatino" w:hAnsi="Palatino"/>
          <w:sz w:val="20"/>
          <w:szCs w:val="20"/>
        </w:rPr>
        <w:t xml:space="preserve"> beach ball</w:t>
      </w:r>
      <w:r w:rsidR="00F85D1F">
        <w:rPr>
          <w:rFonts w:ascii="Palatino" w:hAnsi="Palatino"/>
          <w:sz w:val="20"/>
          <w:szCs w:val="20"/>
        </w:rPr>
        <w:t xml:space="preserve"> off of the tee.</w:t>
      </w:r>
    </w:p>
    <w:p w:rsidR="00421D56" w:rsidRDefault="00701B36" w:rsidP="00AF5100">
      <w:pPr>
        <w:numPr>
          <w:ilvl w:val="0"/>
          <w:numId w:val="2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Do not require student</w:t>
      </w:r>
      <w:r w:rsidR="00421D56">
        <w:rPr>
          <w:rFonts w:ascii="Palatino" w:hAnsi="Palatino"/>
          <w:sz w:val="20"/>
          <w:szCs w:val="20"/>
        </w:rPr>
        <w:t xml:space="preserve"> to run to </w:t>
      </w:r>
      <w:r w:rsidR="00F85D1F">
        <w:rPr>
          <w:rFonts w:ascii="Palatino" w:hAnsi="Palatino"/>
          <w:sz w:val="20"/>
          <w:szCs w:val="20"/>
        </w:rPr>
        <w:t xml:space="preserve">the </w:t>
      </w:r>
      <w:r w:rsidR="00421D56">
        <w:rPr>
          <w:rFonts w:ascii="Palatino" w:hAnsi="Palatino"/>
          <w:sz w:val="20"/>
          <w:szCs w:val="20"/>
        </w:rPr>
        <w:t>cone.</w:t>
      </w:r>
    </w:p>
    <w:p w:rsidR="00421D56" w:rsidRPr="00421D56" w:rsidRDefault="00421D56" w:rsidP="00421D56">
      <w:pPr>
        <w:numPr>
          <w:ilvl w:val="0"/>
          <w:numId w:val="2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 xml:space="preserve">Allow </w:t>
      </w:r>
      <w:proofErr w:type="spellStart"/>
      <w:r>
        <w:rPr>
          <w:rFonts w:ascii="Palatino" w:hAnsi="Palatino"/>
          <w:sz w:val="20"/>
          <w:szCs w:val="20"/>
        </w:rPr>
        <w:t>paraeducator</w:t>
      </w:r>
      <w:proofErr w:type="spellEnd"/>
      <w:r>
        <w:rPr>
          <w:rFonts w:ascii="Palatino" w:hAnsi="Palatino"/>
          <w:sz w:val="20"/>
          <w:szCs w:val="20"/>
        </w:rPr>
        <w:t xml:space="preserve"> to </w:t>
      </w:r>
      <w:r w:rsidR="00F85D1F">
        <w:rPr>
          <w:rFonts w:ascii="Palatino" w:hAnsi="Palatino"/>
          <w:sz w:val="20"/>
          <w:szCs w:val="20"/>
        </w:rPr>
        <w:t>bat</w:t>
      </w:r>
      <w:r>
        <w:rPr>
          <w:rFonts w:ascii="Palatino" w:hAnsi="Palatino"/>
          <w:sz w:val="20"/>
          <w:szCs w:val="20"/>
        </w:rPr>
        <w:t xml:space="preserve"> </w:t>
      </w:r>
      <w:r w:rsidR="00B96D94">
        <w:rPr>
          <w:rFonts w:ascii="Palatino" w:hAnsi="Palatino"/>
          <w:sz w:val="20"/>
          <w:szCs w:val="20"/>
        </w:rPr>
        <w:t xml:space="preserve">and run </w:t>
      </w:r>
      <w:r>
        <w:rPr>
          <w:rFonts w:ascii="Palatino" w:hAnsi="Palatino"/>
          <w:sz w:val="20"/>
          <w:szCs w:val="20"/>
        </w:rPr>
        <w:t>for the student.</w:t>
      </w:r>
    </w:p>
    <w:p w:rsidR="00421D56" w:rsidRDefault="00421D56" w:rsidP="00421D56">
      <w:pPr>
        <w:rPr>
          <w:rFonts w:ascii="Palatino" w:hAnsi="Palatino"/>
          <w:sz w:val="20"/>
          <w:szCs w:val="20"/>
        </w:rPr>
      </w:pPr>
    </w:p>
    <w:p w:rsidR="00AF5100" w:rsidRPr="00470540" w:rsidRDefault="00AF5100" w:rsidP="00AF5100">
      <w:pPr>
        <w:rPr>
          <w:rFonts w:ascii="Palatino" w:hAnsi="Palatino"/>
          <w:b/>
          <w:sz w:val="20"/>
          <w:szCs w:val="20"/>
        </w:rPr>
      </w:pPr>
      <w:r w:rsidRPr="00470540">
        <w:rPr>
          <w:rFonts w:ascii="Palatino" w:hAnsi="Palatino"/>
          <w:b/>
          <w:sz w:val="20"/>
          <w:szCs w:val="20"/>
        </w:rPr>
        <w:tab/>
        <w:t>Wheelchair Modifications:</w:t>
      </w:r>
    </w:p>
    <w:p w:rsidR="00F85D1F" w:rsidRPr="00C56F67" w:rsidRDefault="00701B36" w:rsidP="00F85D1F">
      <w:pPr>
        <w:numPr>
          <w:ilvl w:val="0"/>
          <w:numId w:val="5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Allow student</w:t>
      </w:r>
      <w:r w:rsidR="00F85D1F">
        <w:rPr>
          <w:rFonts w:ascii="Palatino" w:hAnsi="Palatino"/>
          <w:sz w:val="20"/>
          <w:szCs w:val="20"/>
        </w:rPr>
        <w:t xml:space="preserve"> to</w:t>
      </w:r>
      <w:r w:rsidR="00F85D1F" w:rsidRPr="00C56F67">
        <w:rPr>
          <w:rFonts w:ascii="Palatino" w:hAnsi="Palatino"/>
          <w:sz w:val="20"/>
          <w:szCs w:val="20"/>
        </w:rPr>
        <w:t xml:space="preserve"> use </w:t>
      </w:r>
      <w:r>
        <w:rPr>
          <w:rFonts w:ascii="Palatino" w:hAnsi="Palatino"/>
          <w:sz w:val="20"/>
          <w:szCs w:val="20"/>
        </w:rPr>
        <w:t>his/her</w:t>
      </w:r>
      <w:r w:rsidR="00F85D1F" w:rsidRPr="00C56F67">
        <w:rPr>
          <w:rFonts w:ascii="Palatino" w:hAnsi="Palatino"/>
          <w:sz w:val="20"/>
          <w:szCs w:val="20"/>
        </w:rPr>
        <w:t xml:space="preserve"> hand to strike the ball off the tee.</w:t>
      </w:r>
    </w:p>
    <w:p w:rsidR="00F85D1F" w:rsidRPr="00C56F67" w:rsidRDefault="00F85D1F" w:rsidP="00F85D1F">
      <w:pPr>
        <w:numPr>
          <w:ilvl w:val="0"/>
          <w:numId w:val="5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 xml:space="preserve">Allow student to simulate hitting by pushing the ball off </w:t>
      </w:r>
      <w:r w:rsidR="00701B36">
        <w:rPr>
          <w:rFonts w:ascii="Palatino" w:hAnsi="Palatino"/>
          <w:sz w:val="20"/>
          <w:szCs w:val="20"/>
        </w:rPr>
        <w:t>his/her</w:t>
      </w:r>
      <w:r>
        <w:rPr>
          <w:rFonts w:ascii="Palatino" w:hAnsi="Palatino"/>
          <w:sz w:val="20"/>
          <w:szCs w:val="20"/>
        </w:rPr>
        <w:t xml:space="preserve"> lap.</w:t>
      </w:r>
    </w:p>
    <w:p w:rsidR="00F85D1F" w:rsidRPr="00C56F67" w:rsidRDefault="00F85D1F" w:rsidP="00F85D1F">
      <w:pPr>
        <w:numPr>
          <w:ilvl w:val="0"/>
          <w:numId w:val="5"/>
        </w:numPr>
        <w:rPr>
          <w:rFonts w:ascii="Palatino" w:hAnsi="Palatino"/>
          <w:sz w:val="20"/>
          <w:szCs w:val="20"/>
        </w:rPr>
      </w:pPr>
      <w:r w:rsidRPr="00C56F67">
        <w:rPr>
          <w:rFonts w:ascii="Palatino" w:hAnsi="Palatino"/>
          <w:sz w:val="20"/>
          <w:szCs w:val="20"/>
        </w:rPr>
        <w:t>Student should push themselves around the bases if possible.</w:t>
      </w:r>
    </w:p>
    <w:p w:rsidR="003074D3" w:rsidRDefault="003074D3" w:rsidP="003074D3">
      <w:pPr>
        <w:rPr>
          <w:rFonts w:ascii="Palatino" w:hAnsi="Palatino"/>
          <w:sz w:val="20"/>
          <w:szCs w:val="20"/>
        </w:rPr>
      </w:pPr>
    </w:p>
    <w:p w:rsidR="003074D3" w:rsidRDefault="003074D3" w:rsidP="003074D3">
      <w:pPr>
        <w:rPr>
          <w:rFonts w:ascii="Palatino" w:hAnsi="Palatino"/>
          <w:sz w:val="20"/>
          <w:szCs w:val="20"/>
        </w:rPr>
      </w:pPr>
    </w:p>
    <w:p w:rsidR="00E34C3F" w:rsidRDefault="00E34C3F" w:rsidP="00E34C3F">
      <w:pPr>
        <w:rPr>
          <w:rFonts w:ascii="Palatino" w:hAnsi="Palatino"/>
          <w:sz w:val="20"/>
          <w:szCs w:val="20"/>
        </w:rPr>
      </w:pPr>
    </w:p>
    <w:p w:rsidR="00AF5100" w:rsidRPr="00470540" w:rsidRDefault="00AF5100" w:rsidP="00AF5100">
      <w:pPr>
        <w:rPr>
          <w:rFonts w:ascii="Palatino" w:hAnsi="Palatino"/>
          <w:b/>
          <w:sz w:val="20"/>
          <w:szCs w:val="20"/>
        </w:rPr>
      </w:pPr>
      <w:r w:rsidRPr="00470540">
        <w:rPr>
          <w:rFonts w:ascii="Palatino" w:hAnsi="Palatino"/>
          <w:b/>
          <w:sz w:val="20"/>
          <w:szCs w:val="20"/>
        </w:rPr>
        <w:lastRenderedPageBreak/>
        <w:t>Tips:</w:t>
      </w:r>
    </w:p>
    <w:p w:rsidR="00AF5100" w:rsidRPr="00470540" w:rsidRDefault="00AF5100" w:rsidP="00AF5100">
      <w:pPr>
        <w:rPr>
          <w:rFonts w:ascii="Palatino" w:hAnsi="Palatino"/>
          <w:sz w:val="20"/>
          <w:szCs w:val="20"/>
        </w:rPr>
      </w:pPr>
    </w:p>
    <w:p w:rsidR="003074D3" w:rsidRDefault="003074D3" w:rsidP="00E34C3F">
      <w:p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*</w:t>
      </w:r>
      <w:r w:rsidR="00B96D94">
        <w:rPr>
          <w:rFonts w:ascii="Palatino" w:hAnsi="Palatino"/>
          <w:sz w:val="20"/>
          <w:szCs w:val="20"/>
        </w:rPr>
        <w:t>Increase visibility of the</w:t>
      </w:r>
      <w:r>
        <w:rPr>
          <w:rFonts w:ascii="Palatino" w:hAnsi="Palatino"/>
          <w:sz w:val="20"/>
          <w:szCs w:val="20"/>
        </w:rPr>
        <w:t xml:space="preserve"> cone they are running to with colorful scarves and flags.</w:t>
      </w:r>
    </w:p>
    <w:p w:rsidR="00E34C3F" w:rsidRPr="00470540" w:rsidRDefault="00E34C3F" w:rsidP="00AF5100">
      <w:pPr>
        <w:rPr>
          <w:rFonts w:ascii="Palatino" w:hAnsi="Palatino"/>
          <w:sz w:val="20"/>
          <w:szCs w:val="20"/>
        </w:rPr>
      </w:pPr>
    </w:p>
    <w:p w:rsidR="00AF5100" w:rsidRPr="00470540" w:rsidRDefault="00AF5100" w:rsidP="00AF5100">
      <w:pPr>
        <w:rPr>
          <w:rFonts w:ascii="Palatino" w:hAnsi="Palatino"/>
          <w:sz w:val="20"/>
          <w:szCs w:val="20"/>
        </w:rPr>
      </w:pPr>
    </w:p>
    <w:p w:rsidR="00E34C3F" w:rsidRDefault="00E34C3F" w:rsidP="00A46702">
      <w:pPr>
        <w:rPr>
          <w:rFonts w:ascii="Palatino" w:hAnsi="Palatino"/>
          <w:b/>
          <w:sz w:val="20"/>
          <w:szCs w:val="20"/>
        </w:rPr>
      </w:pPr>
    </w:p>
    <w:p w:rsidR="00F62D7F" w:rsidRPr="00470540" w:rsidRDefault="00A46702">
      <w:pPr>
        <w:rPr>
          <w:rFonts w:ascii="Palatino" w:hAnsi="Palatino"/>
        </w:rPr>
      </w:pPr>
      <w:r w:rsidRPr="00470540">
        <w:rPr>
          <w:rFonts w:ascii="Palatino" w:hAnsi="Palatino"/>
          <w:b/>
          <w:sz w:val="20"/>
          <w:szCs w:val="20"/>
        </w:rPr>
        <w:t>North Carolina Standard Course of Study Competency Goals and Objectives:</w:t>
      </w:r>
    </w:p>
    <w:tbl>
      <w:tblPr>
        <w:tblStyle w:val="TableGrid"/>
        <w:tblpPr w:leftFromText="180" w:rightFromText="180" w:vertAnchor="text" w:horzAnchor="margin" w:tblpY="307"/>
        <w:tblW w:w="10309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/>
      </w:tblPr>
      <w:tblGrid>
        <w:gridCol w:w="2147"/>
        <w:gridCol w:w="936"/>
        <w:gridCol w:w="1017"/>
        <w:gridCol w:w="1076"/>
        <w:gridCol w:w="1142"/>
        <w:gridCol w:w="1073"/>
        <w:gridCol w:w="1267"/>
        <w:gridCol w:w="720"/>
        <w:gridCol w:w="931"/>
      </w:tblGrid>
      <w:tr w:rsidR="00F85D1F" w:rsidRPr="00C56F67" w:rsidTr="005A000E">
        <w:trPr>
          <w:trHeight w:val="319"/>
        </w:trPr>
        <w:tc>
          <w:tcPr>
            <w:tcW w:w="2147" w:type="dxa"/>
          </w:tcPr>
          <w:p w:rsidR="00F85D1F" w:rsidRPr="00C56F67" w:rsidRDefault="00F85D1F" w:rsidP="005A000E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</w:p>
        </w:tc>
        <w:tc>
          <w:tcPr>
            <w:tcW w:w="1953" w:type="dxa"/>
            <w:gridSpan w:val="2"/>
            <w:shd w:val="clear" w:color="auto" w:fill="F2F2F2" w:themeFill="background1" w:themeFillShade="F2"/>
          </w:tcPr>
          <w:p w:rsidR="00F85D1F" w:rsidRPr="00C56F67" w:rsidRDefault="00F85D1F" w:rsidP="005A000E">
            <w:pPr>
              <w:jc w:val="center"/>
              <w:rPr>
                <w:rFonts w:ascii="Palatino" w:hAnsi="Palatino"/>
                <w:b/>
                <w:sz w:val="24"/>
                <w:szCs w:val="24"/>
              </w:rPr>
            </w:pPr>
            <w:r w:rsidRPr="00C56F67">
              <w:rPr>
                <w:rFonts w:ascii="Palatino" w:hAnsi="Palatino"/>
                <w:b/>
                <w:sz w:val="24"/>
                <w:szCs w:val="24"/>
              </w:rPr>
              <w:t>6</w:t>
            </w:r>
            <w:r w:rsidRPr="00C56F67">
              <w:rPr>
                <w:rFonts w:ascii="Palatino" w:hAnsi="Palatino"/>
                <w:b/>
                <w:sz w:val="24"/>
                <w:szCs w:val="24"/>
                <w:vertAlign w:val="superscript"/>
              </w:rPr>
              <w:t>th</w:t>
            </w:r>
            <w:r w:rsidRPr="00C56F67">
              <w:rPr>
                <w:rFonts w:ascii="Palatino" w:hAnsi="Palatino"/>
                <w:b/>
                <w:sz w:val="24"/>
                <w:szCs w:val="24"/>
              </w:rPr>
              <w:t xml:space="preserve"> Grade</w:t>
            </w:r>
          </w:p>
        </w:tc>
        <w:tc>
          <w:tcPr>
            <w:tcW w:w="2218" w:type="dxa"/>
            <w:gridSpan w:val="2"/>
            <w:shd w:val="clear" w:color="auto" w:fill="D9D9D9" w:themeFill="background1" w:themeFillShade="D9"/>
          </w:tcPr>
          <w:p w:rsidR="00F85D1F" w:rsidRPr="00C56F67" w:rsidRDefault="00F85D1F" w:rsidP="005A000E">
            <w:pPr>
              <w:jc w:val="center"/>
              <w:rPr>
                <w:rFonts w:ascii="Palatino" w:hAnsi="Palatino"/>
                <w:b/>
                <w:sz w:val="24"/>
                <w:szCs w:val="24"/>
              </w:rPr>
            </w:pPr>
            <w:r w:rsidRPr="00C56F67">
              <w:rPr>
                <w:rFonts w:ascii="Palatino" w:hAnsi="Palatino"/>
                <w:b/>
                <w:sz w:val="24"/>
                <w:szCs w:val="24"/>
              </w:rPr>
              <w:t>7</w:t>
            </w:r>
            <w:r w:rsidRPr="00C56F67">
              <w:rPr>
                <w:rFonts w:ascii="Palatino" w:hAnsi="Palatino"/>
                <w:b/>
                <w:sz w:val="24"/>
                <w:szCs w:val="24"/>
                <w:vertAlign w:val="superscript"/>
              </w:rPr>
              <w:t>th</w:t>
            </w:r>
            <w:r w:rsidRPr="00C56F67">
              <w:rPr>
                <w:rFonts w:ascii="Palatino" w:hAnsi="Palatino"/>
                <w:b/>
                <w:sz w:val="24"/>
                <w:szCs w:val="24"/>
              </w:rPr>
              <w:t xml:space="preserve"> Grade</w:t>
            </w:r>
          </w:p>
        </w:tc>
        <w:tc>
          <w:tcPr>
            <w:tcW w:w="2340" w:type="dxa"/>
            <w:gridSpan w:val="2"/>
            <w:shd w:val="clear" w:color="auto" w:fill="BFBFBF" w:themeFill="background1" w:themeFillShade="BF"/>
          </w:tcPr>
          <w:p w:rsidR="00F85D1F" w:rsidRPr="00C56F67" w:rsidRDefault="00F85D1F" w:rsidP="005A000E">
            <w:pPr>
              <w:jc w:val="center"/>
              <w:rPr>
                <w:rFonts w:ascii="Palatino" w:hAnsi="Palatino"/>
                <w:b/>
                <w:sz w:val="24"/>
                <w:szCs w:val="24"/>
              </w:rPr>
            </w:pPr>
            <w:r w:rsidRPr="00C56F67">
              <w:rPr>
                <w:rFonts w:ascii="Palatino" w:hAnsi="Palatino"/>
                <w:b/>
                <w:sz w:val="24"/>
                <w:szCs w:val="24"/>
              </w:rPr>
              <w:t>8</w:t>
            </w:r>
            <w:r w:rsidRPr="00C56F67">
              <w:rPr>
                <w:rFonts w:ascii="Palatino" w:hAnsi="Palatino"/>
                <w:b/>
                <w:sz w:val="24"/>
                <w:szCs w:val="24"/>
                <w:vertAlign w:val="superscript"/>
              </w:rPr>
              <w:t>th</w:t>
            </w:r>
            <w:r w:rsidRPr="00C56F67">
              <w:rPr>
                <w:rFonts w:ascii="Palatino" w:hAnsi="Palatino"/>
                <w:b/>
                <w:sz w:val="24"/>
                <w:szCs w:val="24"/>
              </w:rPr>
              <w:t xml:space="preserve"> Grade</w:t>
            </w:r>
          </w:p>
        </w:tc>
        <w:tc>
          <w:tcPr>
            <w:tcW w:w="1651" w:type="dxa"/>
            <w:gridSpan w:val="2"/>
            <w:shd w:val="clear" w:color="auto" w:fill="A6A6A6" w:themeFill="background1" w:themeFillShade="A6"/>
          </w:tcPr>
          <w:p w:rsidR="00F85D1F" w:rsidRPr="00C56F67" w:rsidRDefault="00F85D1F" w:rsidP="005A000E">
            <w:pPr>
              <w:jc w:val="center"/>
              <w:rPr>
                <w:rFonts w:ascii="Palatino" w:hAnsi="Palatino"/>
                <w:b/>
                <w:sz w:val="24"/>
                <w:szCs w:val="24"/>
              </w:rPr>
            </w:pPr>
            <w:r w:rsidRPr="00C56F67">
              <w:rPr>
                <w:rFonts w:ascii="Palatino" w:hAnsi="Palatino"/>
                <w:b/>
                <w:sz w:val="24"/>
                <w:szCs w:val="24"/>
              </w:rPr>
              <w:t>High School</w:t>
            </w:r>
          </w:p>
        </w:tc>
      </w:tr>
      <w:tr w:rsidR="00F85D1F" w:rsidRPr="00C56F67" w:rsidTr="005A000E">
        <w:trPr>
          <w:trHeight w:val="333"/>
        </w:trPr>
        <w:tc>
          <w:tcPr>
            <w:tcW w:w="2147" w:type="dxa"/>
            <w:vAlign w:val="center"/>
          </w:tcPr>
          <w:p w:rsidR="00F85D1F" w:rsidRPr="00C56F67" w:rsidRDefault="00F85D1F" w:rsidP="005A000E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C56F67">
              <w:rPr>
                <w:rFonts w:ascii="Palatino" w:hAnsi="Palatino"/>
                <w:b/>
                <w:sz w:val="20"/>
                <w:szCs w:val="20"/>
              </w:rPr>
              <w:t xml:space="preserve">Competency Goal(s) </w:t>
            </w:r>
          </w:p>
        </w:tc>
        <w:tc>
          <w:tcPr>
            <w:tcW w:w="936" w:type="dxa"/>
            <w:shd w:val="clear" w:color="auto" w:fill="F2F2F2" w:themeFill="background1" w:themeFillShade="F2"/>
            <w:vAlign w:val="center"/>
          </w:tcPr>
          <w:p w:rsidR="00F85D1F" w:rsidRPr="00C56F67" w:rsidRDefault="00F85D1F" w:rsidP="005A000E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C56F67">
              <w:rPr>
                <w:rFonts w:ascii="Palatino" w:hAnsi="Palatino"/>
                <w:b/>
                <w:sz w:val="20"/>
                <w:szCs w:val="20"/>
              </w:rPr>
              <w:t>6</w:t>
            </w:r>
          </w:p>
        </w:tc>
        <w:tc>
          <w:tcPr>
            <w:tcW w:w="1017" w:type="dxa"/>
            <w:shd w:val="clear" w:color="auto" w:fill="F2F2F2" w:themeFill="background1" w:themeFillShade="F2"/>
            <w:vAlign w:val="center"/>
          </w:tcPr>
          <w:p w:rsidR="00F85D1F" w:rsidRPr="00C56F67" w:rsidRDefault="00F85D1F" w:rsidP="005A000E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C56F67">
              <w:rPr>
                <w:rFonts w:ascii="Palatino" w:hAnsi="Palatino"/>
                <w:b/>
                <w:sz w:val="20"/>
                <w:szCs w:val="20"/>
              </w:rPr>
              <w:t>10</w:t>
            </w:r>
          </w:p>
        </w:tc>
        <w:tc>
          <w:tcPr>
            <w:tcW w:w="1076" w:type="dxa"/>
            <w:shd w:val="clear" w:color="auto" w:fill="D9D9D9" w:themeFill="background1" w:themeFillShade="D9"/>
            <w:vAlign w:val="center"/>
          </w:tcPr>
          <w:p w:rsidR="00F85D1F" w:rsidRPr="00C56F67" w:rsidRDefault="00F85D1F" w:rsidP="005A000E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C56F67">
              <w:rPr>
                <w:rFonts w:ascii="Palatino" w:hAnsi="Palatino"/>
                <w:b/>
                <w:sz w:val="20"/>
                <w:szCs w:val="20"/>
              </w:rPr>
              <w:t>6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:rsidR="00F85D1F" w:rsidRPr="00C56F67" w:rsidRDefault="00F85D1F" w:rsidP="005A000E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C56F67">
              <w:rPr>
                <w:rFonts w:ascii="Palatino" w:hAnsi="Palatino"/>
                <w:b/>
                <w:sz w:val="20"/>
                <w:szCs w:val="20"/>
              </w:rPr>
              <w:t>7</w:t>
            </w:r>
          </w:p>
        </w:tc>
        <w:tc>
          <w:tcPr>
            <w:tcW w:w="1073" w:type="dxa"/>
            <w:shd w:val="clear" w:color="auto" w:fill="BFBFBF" w:themeFill="background1" w:themeFillShade="BF"/>
            <w:vAlign w:val="center"/>
          </w:tcPr>
          <w:p w:rsidR="00F85D1F" w:rsidRPr="00C56F67" w:rsidRDefault="00F85D1F" w:rsidP="005A000E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C56F67">
              <w:rPr>
                <w:rFonts w:ascii="Palatino" w:hAnsi="Palatino"/>
                <w:b/>
                <w:sz w:val="20"/>
                <w:szCs w:val="20"/>
              </w:rPr>
              <w:t>6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F85D1F" w:rsidRPr="00C56F67" w:rsidRDefault="00F85D1F" w:rsidP="005A000E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C56F67">
              <w:rPr>
                <w:rFonts w:ascii="Palatino" w:hAnsi="Palatino"/>
                <w:b/>
                <w:sz w:val="20"/>
                <w:szCs w:val="20"/>
              </w:rPr>
              <w:t>10</w:t>
            </w:r>
          </w:p>
        </w:tc>
        <w:tc>
          <w:tcPr>
            <w:tcW w:w="720" w:type="dxa"/>
            <w:shd w:val="clear" w:color="auto" w:fill="A6A6A6" w:themeFill="background1" w:themeFillShade="A6"/>
            <w:vAlign w:val="center"/>
          </w:tcPr>
          <w:p w:rsidR="00F85D1F" w:rsidRPr="00C56F67" w:rsidRDefault="00F85D1F" w:rsidP="005A000E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C56F67">
              <w:rPr>
                <w:rFonts w:ascii="Palatino" w:hAnsi="Palatino"/>
                <w:b/>
                <w:sz w:val="20"/>
                <w:szCs w:val="20"/>
              </w:rPr>
              <w:t>6</w:t>
            </w:r>
          </w:p>
        </w:tc>
        <w:tc>
          <w:tcPr>
            <w:tcW w:w="931" w:type="dxa"/>
            <w:shd w:val="clear" w:color="auto" w:fill="A6A6A6" w:themeFill="background1" w:themeFillShade="A6"/>
            <w:vAlign w:val="center"/>
          </w:tcPr>
          <w:p w:rsidR="00F85D1F" w:rsidRPr="00C56F67" w:rsidRDefault="00F85D1F" w:rsidP="005A000E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C56F67">
              <w:rPr>
                <w:rFonts w:ascii="Palatino" w:hAnsi="Palatino"/>
                <w:b/>
                <w:sz w:val="20"/>
                <w:szCs w:val="20"/>
              </w:rPr>
              <w:t>10</w:t>
            </w:r>
          </w:p>
        </w:tc>
      </w:tr>
      <w:tr w:rsidR="00F85D1F" w:rsidRPr="00C56F67" w:rsidTr="005A000E">
        <w:trPr>
          <w:trHeight w:val="333"/>
        </w:trPr>
        <w:tc>
          <w:tcPr>
            <w:tcW w:w="2147" w:type="dxa"/>
            <w:vAlign w:val="center"/>
          </w:tcPr>
          <w:p w:rsidR="00F85D1F" w:rsidRPr="00C56F67" w:rsidRDefault="00F85D1F" w:rsidP="005A000E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C56F67">
              <w:rPr>
                <w:rFonts w:ascii="Palatino" w:hAnsi="Palatino"/>
                <w:b/>
                <w:sz w:val="20"/>
                <w:szCs w:val="20"/>
              </w:rPr>
              <w:t>Objective(s)</w:t>
            </w:r>
          </w:p>
        </w:tc>
        <w:tc>
          <w:tcPr>
            <w:tcW w:w="936" w:type="dxa"/>
            <w:shd w:val="clear" w:color="auto" w:fill="F2F2F2" w:themeFill="background1" w:themeFillShade="F2"/>
            <w:vAlign w:val="center"/>
          </w:tcPr>
          <w:p w:rsidR="00F85D1F" w:rsidRPr="00C56F67" w:rsidRDefault="00F85D1F" w:rsidP="005A000E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C56F67">
              <w:rPr>
                <w:rFonts w:ascii="Palatino" w:hAnsi="Palatino"/>
                <w:b/>
                <w:sz w:val="20"/>
                <w:szCs w:val="20"/>
              </w:rPr>
              <w:t>6.05</w:t>
            </w:r>
          </w:p>
        </w:tc>
        <w:tc>
          <w:tcPr>
            <w:tcW w:w="1017" w:type="dxa"/>
            <w:shd w:val="clear" w:color="auto" w:fill="F2F2F2" w:themeFill="background1" w:themeFillShade="F2"/>
            <w:vAlign w:val="center"/>
          </w:tcPr>
          <w:p w:rsidR="00F85D1F" w:rsidRPr="00C56F67" w:rsidRDefault="00F85D1F" w:rsidP="005A000E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C56F67">
              <w:rPr>
                <w:rFonts w:ascii="Palatino" w:hAnsi="Palatino"/>
                <w:b/>
                <w:sz w:val="20"/>
                <w:szCs w:val="20"/>
              </w:rPr>
              <w:t>10.04</w:t>
            </w:r>
          </w:p>
        </w:tc>
        <w:tc>
          <w:tcPr>
            <w:tcW w:w="1076" w:type="dxa"/>
            <w:shd w:val="clear" w:color="auto" w:fill="D9D9D9" w:themeFill="background1" w:themeFillShade="D9"/>
            <w:vAlign w:val="center"/>
          </w:tcPr>
          <w:p w:rsidR="00F85D1F" w:rsidRPr="00C56F67" w:rsidRDefault="00F85D1F" w:rsidP="005A000E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C56F67">
              <w:rPr>
                <w:rFonts w:ascii="Palatino" w:hAnsi="Palatino"/>
                <w:b/>
                <w:sz w:val="20"/>
                <w:szCs w:val="20"/>
              </w:rPr>
              <w:t>6.04,</w:t>
            </w:r>
            <w:r>
              <w:rPr>
                <w:rFonts w:ascii="Palatino" w:hAnsi="Palatino"/>
                <w:b/>
                <w:sz w:val="20"/>
                <w:szCs w:val="20"/>
              </w:rPr>
              <w:t xml:space="preserve"> </w:t>
            </w:r>
            <w:r w:rsidRPr="00C56F67">
              <w:rPr>
                <w:rFonts w:ascii="Palatino" w:hAnsi="Palatino"/>
                <w:b/>
                <w:sz w:val="20"/>
                <w:szCs w:val="20"/>
              </w:rPr>
              <w:t>6.05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:rsidR="00F85D1F" w:rsidRPr="00C56F67" w:rsidRDefault="00F85D1F" w:rsidP="005A000E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C56F67">
              <w:rPr>
                <w:rFonts w:ascii="Palatino" w:hAnsi="Palatino"/>
                <w:b/>
                <w:sz w:val="20"/>
                <w:szCs w:val="20"/>
              </w:rPr>
              <w:t>7.01,</w:t>
            </w:r>
            <w:r>
              <w:rPr>
                <w:rFonts w:ascii="Palatino" w:hAnsi="Palatino"/>
                <w:b/>
                <w:sz w:val="20"/>
                <w:szCs w:val="20"/>
              </w:rPr>
              <w:t xml:space="preserve"> </w:t>
            </w:r>
            <w:r w:rsidRPr="00C56F67">
              <w:rPr>
                <w:rFonts w:ascii="Palatino" w:hAnsi="Palatino"/>
                <w:b/>
                <w:sz w:val="20"/>
                <w:szCs w:val="20"/>
              </w:rPr>
              <w:t>7.03</w:t>
            </w:r>
          </w:p>
        </w:tc>
        <w:tc>
          <w:tcPr>
            <w:tcW w:w="1073" w:type="dxa"/>
            <w:shd w:val="clear" w:color="auto" w:fill="BFBFBF" w:themeFill="background1" w:themeFillShade="BF"/>
            <w:vAlign w:val="center"/>
          </w:tcPr>
          <w:p w:rsidR="00F85D1F" w:rsidRPr="00C56F67" w:rsidRDefault="00F85D1F" w:rsidP="005A000E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C56F67">
              <w:rPr>
                <w:rFonts w:ascii="Palatino" w:hAnsi="Palatino"/>
                <w:b/>
                <w:sz w:val="20"/>
                <w:szCs w:val="20"/>
              </w:rPr>
              <w:t>6.04,</w:t>
            </w:r>
            <w:r>
              <w:rPr>
                <w:rFonts w:ascii="Palatino" w:hAnsi="Palatino"/>
                <w:b/>
                <w:sz w:val="20"/>
                <w:szCs w:val="20"/>
              </w:rPr>
              <w:t xml:space="preserve"> </w:t>
            </w:r>
            <w:r w:rsidRPr="00C56F67">
              <w:rPr>
                <w:rFonts w:ascii="Palatino" w:hAnsi="Palatino"/>
                <w:b/>
                <w:sz w:val="20"/>
                <w:szCs w:val="20"/>
              </w:rPr>
              <w:t>6.06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F85D1F" w:rsidRPr="00C56F67" w:rsidRDefault="00F85D1F" w:rsidP="005A000E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C56F67">
              <w:rPr>
                <w:rFonts w:ascii="Palatino" w:hAnsi="Palatino"/>
                <w:b/>
                <w:sz w:val="20"/>
                <w:szCs w:val="20"/>
              </w:rPr>
              <w:t>10.02,</w:t>
            </w:r>
            <w:r>
              <w:rPr>
                <w:rFonts w:ascii="Palatino" w:hAnsi="Palatino"/>
                <w:b/>
                <w:sz w:val="20"/>
                <w:szCs w:val="20"/>
              </w:rPr>
              <w:t xml:space="preserve"> </w:t>
            </w:r>
            <w:r w:rsidRPr="00C56F67">
              <w:rPr>
                <w:rFonts w:ascii="Palatino" w:hAnsi="Palatino"/>
                <w:b/>
                <w:sz w:val="20"/>
                <w:szCs w:val="20"/>
              </w:rPr>
              <w:t>10.04</w:t>
            </w:r>
          </w:p>
        </w:tc>
        <w:tc>
          <w:tcPr>
            <w:tcW w:w="720" w:type="dxa"/>
            <w:shd w:val="clear" w:color="auto" w:fill="A6A6A6" w:themeFill="background1" w:themeFillShade="A6"/>
            <w:vAlign w:val="center"/>
          </w:tcPr>
          <w:p w:rsidR="00F85D1F" w:rsidRPr="00C56F67" w:rsidRDefault="00F85D1F" w:rsidP="005A000E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C56F67">
              <w:rPr>
                <w:rFonts w:ascii="Palatino" w:hAnsi="Palatino"/>
                <w:b/>
                <w:sz w:val="20"/>
                <w:szCs w:val="20"/>
              </w:rPr>
              <w:t>6.01</w:t>
            </w:r>
          </w:p>
        </w:tc>
        <w:tc>
          <w:tcPr>
            <w:tcW w:w="931" w:type="dxa"/>
            <w:shd w:val="clear" w:color="auto" w:fill="A6A6A6" w:themeFill="background1" w:themeFillShade="A6"/>
            <w:vAlign w:val="center"/>
          </w:tcPr>
          <w:p w:rsidR="00F85D1F" w:rsidRPr="00C56F67" w:rsidRDefault="00F85D1F" w:rsidP="005A000E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C56F67">
              <w:rPr>
                <w:rFonts w:ascii="Palatino" w:hAnsi="Palatino"/>
                <w:b/>
                <w:sz w:val="20"/>
                <w:szCs w:val="20"/>
              </w:rPr>
              <w:t>10.03</w:t>
            </w:r>
          </w:p>
        </w:tc>
      </w:tr>
    </w:tbl>
    <w:p w:rsidR="00B40A0D" w:rsidRPr="00470540" w:rsidRDefault="00640A3C">
      <w:pPr>
        <w:rPr>
          <w:rFonts w:ascii="Palatino" w:hAnsi="Palatino"/>
        </w:rPr>
      </w:pPr>
      <w:r>
        <w:rPr>
          <w:rFonts w:ascii="Palatino" w:hAnsi="Palatino"/>
          <w:noProof/>
        </w:rPr>
        <w:pict>
          <v:shape id="_x0000_s1111" type="#_x0000_t202" style="position:absolute;margin-left:52.75pt;margin-top:111.8pt;width:401.5pt;height:203.25pt;z-index:251735040;mso-position-horizontal-relative:text;mso-position-vertical-relative:text;mso-width-relative:margin;mso-height-relative:margin" strokeweight="1.5pt">
            <v:textbox style="mso-next-textbox:#_x0000_s1111">
              <w:txbxContent>
                <w:p w:rsidR="00F85D1F" w:rsidRDefault="00F85D1F" w:rsidP="00F85D1F">
                  <w:pPr>
                    <w:rPr>
                      <w:rFonts w:ascii="Palatino" w:hAnsi="Palatino"/>
                      <w:b/>
                      <w:sz w:val="20"/>
                      <w:szCs w:val="20"/>
                    </w:rPr>
                  </w:pPr>
                  <w:r w:rsidRPr="00655A4E">
                    <w:rPr>
                      <w:rFonts w:ascii="Palatino" w:hAnsi="Palatino"/>
                      <w:b/>
                      <w:sz w:val="20"/>
                      <w:szCs w:val="20"/>
                    </w:rPr>
                    <w:t>Adaptation Checklist</w:t>
                  </w:r>
                </w:p>
                <w:p w:rsidR="00F85D1F" w:rsidRPr="00655A4E" w:rsidRDefault="00F85D1F" w:rsidP="00F85D1F">
                  <w:pPr>
                    <w:rPr>
                      <w:rFonts w:ascii="Palatino" w:hAnsi="Palatino"/>
                      <w:b/>
                      <w:sz w:val="20"/>
                      <w:szCs w:val="20"/>
                    </w:rPr>
                  </w:pPr>
                </w:p>
                <w:p w:rsidR="00F85D1F" w:rsidRPr="00655A4E" w:rsidRDefault="00F85D1F" w:rsidP="00F85D1F">
                  <w:pPr>
                    <w:pStyle w:val="ListParagraph"/>
                    <w:numPr>
                      <w:ilvl w:val="0"/>
                      <w:numId w:val="7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___Is the adaptation safe?</w:t>
                  </w:r>
                </w:p>
                <w:p w:rsidR="00F85D1F" w:rsidRPr="00655A4E" w:rsidRDefault="00F85D1F" w:rsidP="00F85D1F">
                  <w:pPr>
                    <w:pStyle w:val="ListParagraph"/>
                    <w:numPr>
                      <w:ilvl w:val="0"/>
                      <w:numId w:val="7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___Does the modification maintain the concept of the game?</w:t>
                  </w:r>
                </w:p>
                <w:p w:rsidR="00F85D1F" w:rsidRPr="00655A4E" w:rsidRDefault="00F85D1F" w:rsidP="00F85D1F">
                  <w:pPr>
                    <w:pStyle w:val="ListParagraph"/>
                    <w:numPr>
                      <w:ilvl w:val="0"/>
                      <w:numId w:val="7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 xml:space="preserve">___Was the child included in the adaptation and does he or she embrace the  </w:t>
                  </w:r>
                </w:p>
                <w:p w:rsidR="00F85D1F" w:rsidRPr="00655A4E" w:rsidRDefault="00F85D1F" w:rsidP="00F85D1F">
                  <w:pPr>
                    <w:pStyle w:val="ListParagraph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 xml:space="preserve">       </w:t>
                  </w:r>
                  <w:proofErr w:type="gramStart"/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concept</w:t>
                  </w:r>
                  <w:proofErr w:type="gramEnd"/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?</w:t>
                  </w:r>
                </w:p>
                <w:p w:rsidR="00F85D1F" w:rsidRPr="00655A4E" w:rsidRDefault="00F85D1F" w:rsidP="00F85D1F">
                  <w:pPr>
                    <w:pStyle w:val="ListParagraph"/>
                    <w:numPr>
                      <w:ilvl w:val="0"/>
                      <w:numId w:val="7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___Is the game still age-appropriate?</w:t>
                  </w:r>
                </w:p>
                <w:p w:rsidR="00F85D1F" w:rsidRPr="00655A4E" w:rsidRDefault="00F85D1F" w:rsidP="00F85D1F">
                  <w:pPr>
                    <w:pStyle w:val="ListParagraph"/>
                    <w:numPr>
                      <w:ilvl w:val="0"/>
                      <w:numId w:val="7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___Is the child still included successfully?</w:t>
                  </w:r>
                </w:p>
                <w:p w:rsidR="00F85D1F" w:rsidRPr="00655A4E" w:rsidRDefault="00F85D1F" w:rsidP="00F85D1F">
                  <w:pPr>
                    <w:pStyle w:val="ListParagraph"/>
                    <w:numPr>
                      <w:ilvl w:val="0"/>
                      <w:numId w:val="7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___Is the adaptation holding the child back and not affording a challenge?</w:t>
                  </w:r>
                </w:p>
                <w:p w:rsidR="00F85D1F" w:rsidRPr="00655A4E" w:rsidRDefault="00F85D1F" w:rsidP="00F85D1F">
                  <w:pPr>
                    <w:pStyle w:val="ListParagraph"/>
                    <w:numPr>
                      <w:ilvl w:val="0"/>
                      <w:numId w:val="7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 xml:space="preserve">___Does the adaptation still allow the child with the disability to work on </w:t>
                  </w:r>
                </w:p>
                <w:p w:rsidR="00F85D1F" w:rsidRPr="00655A4E" w:rsidRDefault="00F85D1F" w:rsidP="00F85D1F">
                  <w:pPr>
                    <w:pStyle w:val="ListParagraph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 xml:space="preserve">       </w:t>
                  </w:r>
                  <w:proofErr w:type="gramStart"/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either</w:t>
                  </w:r>
                  <w:proofErr w:type="gramEnd"/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 xml:space="preserve"> class goals or IEP goals?</w:t>
                  </w:r>
                </w:p>
                <w:p w:rsidR="00F85D1F" w:rsidRPr="00655A4E" w:rsidRDefault="00F85D1F" w:rsidP="00F85D1F">
                  <w:pPr>
                    <w:pStyle w:val="ListParagraph"/>
                    <w:numPr>
                      <w:ilvl w:val="0"/>
                      <w:numId w:val="7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___Does the adaptation alienate the child from the rest of the class?</w:t>
                  </w:r>
                </w:p>
                <w:p w:rsidR="00F85D1F" w:rsidRPr="00655A4E" w:rsidRDefault="00F85D1F" w:rsidP="00F85D1F">
                  <w:pPr>
                    <w:pStyle w:val="ListParagraph"/>
                    <w:numPr>
                      <w:ilvl w:val="0"/>
                      <w:numId w:val="7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___Could the adaptation be minimized or eliminated?</w:t>
                  </w:r>
                </w:p>
                <w:p w:rsidR="00F85D1F" w:rsidRPr="00655A4E" w:rsidRDefault="00F85D1F" w:rsidP="00F85D1F">
                  <w:pPr>
                    <w:pStyle w:val="ListParagraph"/>
                    <w:numPr>
                      <w:ilvl w:val="0"/>
                      <w:numId w:val="7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___Other?</w:t>
                  </w:r>
                </w:p>
                <w:p w:rsidR="00F85D1F" w:rsidRPr="000D21CC" w:rsidRDefault="00F85D1F" w:rsidP="00F85D1F">
                  <w:pPr>
                    <w:pStyle w:val="ListParagraph"/>
                    <w:rPr>
                      <w:rFonts w:ascii="Palatino" w:hAnsi="Palatino"/>
                      <w:sz w:val="8"/>
                      <w:szCs w:val="8"/>
                    </w:rPr>
                  </w:pPr>
                </w:p>
                <w:p w:rsidR="00F85D1F" w:rsidRPr="000D21CC" w:rsidRDefault="00F85D1F" w:rsidP="00F85D1F">
                  <w:pPr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</w:pPr>
                  <w:proofErr w:type="gramStart"/>
                  <w:r w:rsidRPr="000D21CC"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>Lieberman, Lauren J., and Cathy Houston-Wilson.</w:t>
                  </w:r>
                  <w:proofErr w:type="gramEnd"/>
                  <w:r w:rsidRPr="000D21CC"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0D21CC">
                    <w:rPr>
                      <w:rFonts w:ascii="Palatino" w:hAnsi="Palatino" w:cs="Arial"/>
                      <w:i/>
                      <w:iCs/>
                      <w:color w:val="000000"/>
                      <w:sz w:val="16"/>
                      <w:szCs w:val="16"/>
                    </w:rPr>
                    <w:t>Strategies for Inclusion: a Handbook for Physical Educators</w:t>
                  </w:r>
                  <w:r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 xml:space="preserve">. Champaign, </w:t>
                  </w:r>
                  <w:proofErr w:type="gramStart"/>
                  <w:r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>Il</w:t>
                  </w:r>
                  <w:proofErr w:type="gramEnd"/>
                  <w:r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 xml:space="preserve">: Human </w:t>
                  </w:r>
                  <w:r w:rsidRPr="000D21CC"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>Kinetics, 2002. Print.</w:t>
                  </w:r>
                  <w:r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 xml:space="preserve"> 25</w:t>
                  </w:r>
                </w:p>
              </w:txbxContent>
            </v:textbox>
          </v:shape>
        </w:pict>
      </w:r>
      <w:r>
        <w:rPr>
          <w:rFonts w:ascii="Palatino" w:hAnsi="Palatino"/>
          <w:noProof/>
        </w:rPr>
        <w:pict>
          <v:shape id="_x0000_s1103" type="#_x0000_t202" style="position:absolute;margin-left:-467.05pt;margin-top:97.85pt;width:401.5pt;height:203.25pt;z-index:251729920;mso-position-horizontal-relative:text;mso-position-vertical-relative:text;mso-width-relative:margin;mso-height-relative:margin" strokeweight="1.5pt">
            <v:textbox style="mso-next-textbox:#_x0000_s1103">
              <w:txbxContent>
                <w:p w:rsidR="00421D56" w:rsidRDefault="00421D56" w:rsidP="00E34C3F">
                  <w:pPr>
                    <w:rPr>
                      <w:rFonts w:ascii="Palatino" w:hAnsi="Palatino"/>
                      <w:b/>
                      <w:sz w:val="20"/>
                      <w:szCs w:val="20"/>
                    </w:rPr>
                  </w:pPr>
                  <w:r w:rsidRPr="00655A4E">
                    <w:rPr>
                      <w:rFonts w:ascii="Palatino" w:hAnsi="Palatino"/>
                      <w:b/>
                      <w:sz w:val="20"/>
                      <w:szCs w:val="20"/>
                    </w:rPr>
                    <w:t>Adaptation Checklist</w:t>
                  </w:r>
                </w:p>
                <w:p w:rsidR="00421D56" w:rsidRPr="00655A4E" w:rsidRDefault="00421D56" w:rsidP="00E34C3F">
                  <w:pPr>
                    <w:rPr>
                      <w:rFonts w:ascii="Palatino" w:hAnsi="Palatino"/>
                      <w:b/>
                      <w:sz w:val="20"/>
                      <w:szCs w:val="20"/>
                    </w:rPr>
                  </w:pPr>
                </w:p>
                <w:p w:rsidR="00421D56" w:rsidRPr="00655A4E" w:rsidRDefault="00421D56" w:rsidP="00E34C3F">
                  <w:pPr>
                    <w:pStyle w:val="ListParagraph"/>
                    <w:numPr>
                      <w:ilvl w:val="0"/>
                      <w:numId w:val="7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___Is the adaptation safe?</w:t>
                  </w:r>
                </w:p>
                <w:p w:rsidR="00421D56" w:rsidRPr="00655A4E" w:rsidRDefault="00421D56" w:rsidP="00E34C3F">
                  <w:pPr>
                    <w:pStyle w:val="ListParagraph"/>
                    <w:numPr>
                      <w:ilvl w:val="0"/>
                      <w:numId w:val="7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___Does the modification maintain the concept of the game?</w:t>
                  </w:r>
                </w:p>
                <w:p w:rsidR="00421D56" w:rsidRPr="00655A4E" w:rsidRDefault="00421D56" w:rsidP="00E34C3F">
                  <w:pPr>
                    <w:pStyle w:val="ListParagraph"/>
                    <w:numPr>
                      <w:ilvl w:val="0"/>
                      <w:numId w:val="7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 xml:space="preserve">___Was the child included in the adaptation and does he or she embrace the  </w:t>
                  </w:r>
                </w:p>
                <w:p w:rsidR="00421D56" w:rsidRPr="00655A4E" w:rsidRDefault="00421D56" w:rsidP="00E34C3F">
                  <w:pPr>
                    <w:pStyle w:val="ListParagraph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 xml:space="preserve">       </w:t>
                  </w:r>
                  <w:proofErr w:type="gramStart"/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concept</w:t>
                  </w:r>
                  <w:proofErr w:type="gramEnd"/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?</w:t>
                  </w:r>
                </w:p>
                <w:p w:rsidR="00421D56" w:rsidRPr="00655A4E" w:rsidRDefault="00421D56" w:rsidP="00E34C3F">
                  <w:pPr>
                    <w:pStyle w:val="ListParagraph"/>
                    <w:numPr>
                      <w:ilvl w:val="0"/>
                      <w:numId w:val="7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___Is the game still age-appropriate?</w:t>
                  </w:r>
                </w:p>
                <w:p w:rsidR="00421D56" w:rsidRPr="00655A4E" w:rsidRDefault="00421D56" w:rsidP="00E34C3F">
                  <w:pPr>
                    <w:pStyle w:val="ListParagraph"/>
                    <w:numPr>
                      <w:ilvl w:val="0"/>
                      <w:numId w:val="7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___Is the child still included successfully?</w:t>
                  </w:r>
                </w:p>
                <w:p w:rsidR="00421D56" w:rsidRPr="00655A4E" w:rsidRDefault="00421D56" w:rsidP="00E34C3F">
                  <w:pPr>
                    <w:pStyle w:val="ListParagraph"/>
                    <w:numPr>
                      <w:ilvl w:val="0"/>
                      <w:numId w:val="7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___Is the adaptation holding the child back and not affording a challenge?</w:t>
                  </w:r>
                </w:p>
                <w:p w:rsidR="00421D56" w:rsidRPr="00655A4E" w:rsidRDefault="00421D56" w:rsidP="00E34C3F">
                  <w:pPr>
                    <w:pStyle w:val="ListParagraph"/>
                    <w:numPr>
                      <w:ilvl w:val="0"/>
                      <w:numId w:val="7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 xml:space="preserve">___Does the adaptation still allow the child with the disability to work on </w:t>
                  </w:r>
                </w:p>
                <w:p w:rsidR="00421D56" w:rsidRPr="00655A4E" w:rsidRDefault="00421D56" w:rsidP="00E34C3F">
                  <w:pPr>
                    <w:pStyle w:val="ListParagraph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 xml:space="preserve">       </w:t>
                  </w:r>
                  <w:proofErr w:type="gramStart"/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either</w:t>
                  </w:r>
                  <w:proofErr w:type="gramEnd"/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 xml:space="preserve"> class goals or IEP goals?</w:t>
                  </w:r>
                </w:p>
                <w:p w:rsidR="00421D56" w:rsidRPr="00655A4E" w:rsidRDefault="00421D56" w:rsidP="00E34C3F">
                  <w:pPr>
                    <w:pStyle w:val="ListParagraph"/>
                    <w:numPr>
                      <w:ilvl w:val="0"/>
                      <w:numId w:val="7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___Does the adaptation alienate the child from the rest of the class?</w:t>
                  </w:r>
                </w:p>
                <w:p w:rsidR="00421D56" w:rsidRPr="00655A4E" w:rsidRDefault="00421D56" w:rsidP="00E34C3F">
                  <w:pPr>
                    <w:pStyle w:val="ListParagraph"/>
                    <w:numPr>
                      <w:ilvl w:val="0"/>
                      <w:numId w:val="7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___Could the adaptation be minimized or eliminated?</w:t>
                  </w:r>
                </w:p>
                <w:p w:rsidR="00421D56" w:rsidRPr="00655A4E" w:rsidRDefault="00421D56" w:rsidP="00E34C3F">
                  <w:pPr>
                    <w:pStyle w:val="ListParagraph"/>
                    <w:numPr>
                      <w:ilvl w:val="0"/>
                      <w:numId w:val="7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___Other?</w:t>
                  </w:r>
                </w:p>
                <w:p w:rsidR="00421D56" w:rsidRPr="000D21CC" w:rsidRDefault="00421D56" w:rsidP="00E34C3F">
                  <w:pPr>
                    <w:pStyle w:val="ListParagraph"/>
                    <w:rPr>
                      <w:rFonts w:ascii="Palatino" w:hAnsi="Palatino"/>
                      <w:sz w:val="8"/>
                      <w:szCs w:val="8"/>
                    </w:rPr>
                  </w:pPr>
                </w:p>
                <w:p w:rsidR="00421D56" w:rsidRPr="000D21CC" w:rsidRDefault="00421D56" w:rsidP="00E34C3F">
                  <w:pPr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</w:pPr>
                  <w:proofErr w:type="gramStart"/>
                  <w:r w:rsidRPr="000D21CC"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>Lieberman, Lauren J., and Cathy Houston-Wilson.</w:t>
                  </w:r>
                  <w:proofErr w:type="gramEnd"/>
                  <w:r w:rsidRPr="000D21CC"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0D21CC">
                    <w:rPr>
                      <w:rFonts w:ascii="Palatino" w:hAnsi="Palatino" w:cs="Arial"/>
                      <w:i/>
                      <w:iCs/>
                      <w:color w:val="000000"/>
                      <w:sz w:val="16"/>
                      <w:szCs w:val="16"/>
                    </w:rPr>
                    <w:t>Strategies for Inclusion: a Handbook for Physical Educators</w:t>
                  </w:r>
                  <w:r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 xml:space="preserve">. Champaign, </w:t>
                  </w:r>
                  <w:proofErr w:type="gramStart"/>
                  <w:r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>Il</w:t>
                  </w:r>
                  <w:proofErr w:type="gramEnd"/>
                  <w:r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 xml:space="preserve">: Human </w:t>
                  </w:r>
                  <w:r w:rsidRPr="000D21CC"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>Kinetics, 2002. Print.</w:t>
                  </w:r>
                  <w:r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 xml:space="preserve"> 25</w:t>
                  </w:r>
                </w:p>
              </w:txbxContent>
            </v:textbox>
          </v:shape>
        </w:pict>
      </w:r>
    </w:p>
    <w:sectPr w:rsidR="00B40A0D" w:rsidRPr="00470540" w:rsidSect="00DA3C18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;visibility:visible;mso-wrap-style:square" o:bullet="t">
        <v:imagedata r:id="rId1" o:title=""/>
      </v:shape>
    </w:pict>
  </w:numPicBullet>
  <w:numPicBullet w:numPicBulletId="1">
    <w:pict>
      <v:shape id="Picture 2" o:spid="_x0000_i1027" type="#_x0000_t75" style="width:9.75pt;height:9.75pt;visibility:visible;mso-wrap-style:square" o:bullet="t">
        <v:imagedata r:id="rId2" o:title=""/>
      </v:shape>
    </w:pict>
  </w:numPicBullet>
  <w:abstractNum w:abstractNumId="0">
    <w:nsid w:val="006C6C04"/>
    <w:multiLevelType w:val="hybridMultilevel"/>
    <w:tmpl w:val="35EE3D04"/>
    <w:lvl w:ilvl="0" w:tplc="84D674B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605C5A"/>
    <w:multiLevelType w:val="hybridMultilevel"/>
    <w:tmpl w:val="569048B6"/>
    <w:lvl w:ilvl="0" w:tplc="84D674B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F551F"/>
    <w:multiLevelType w:val="hybridMultilevel"/>
    <w:tmpl w:val="5128EE12"/>
    <w:lvl w:ilvl="0" w:tplc="84D674B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E979A5"/>
    <w:multiLevelType w:val="hybridMultilevel"/>
    <w:tmpl w:val="16400DEC"/>
    <w:lvl w:ilvl="0" w:tplc="693214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AAB5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DE29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C248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F4B9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B2C4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F868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B232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EEDD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7844E8C"/>
    <w:multiLevelType w:val="hybridMultilevel"/>
    <w:tmpl w:val="2E641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C308D8"/>
    <w:multiLevelType w:val="hybridMultilevel"/>
    <w:tmpl w:val="EDDCCC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FC4731"/>
    <w:multiLevelType w:val="hybridMultilevel"/>
    <w:tmpl w:val="A6AA50A8"/>
    <w:lvl w:ilvl="0" w:tplc="D32CF9B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9E64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D822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34C6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64BC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542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54CB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AAEF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B259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AF5100"/>
    <w:rsid w:val="00181B60"/>
    <w:rsid w:val="003074D3"/>
    <w:rsid w:val="00354D39"/>
    <w:rsid w:val="00416976"/>
    <w:rsid w:val="00421D56"/>
    <w:rsid w:val="00470042"/>
    <w:rsid w:val="00470540"/>
    <w:rsid w:val="00532F03"/>
    <w:rsid w:val="005A051F"/>
    <w:rsid w:val="005B0DE2"/>
    <w:rsid w:val="005D3673"/>
    <w:rsid w:val="00640A3C"/>
    <w:rsid w:val="00683F0E"/>
    <w:rsid w:val="006C3353"/>
    <w:rsid w:val="006C554E"/>
    <w:rsid w:val="00701B36"/>
    <w:rsid w:val="0080480A"/>
    <w:rsid w:val="0086273D"/>
    <w:rsid w:val="008D7860"/>
    <w:rsid w:val="008E7FD9"/>
    <w:rsid w:val="00961BDF"/>
    <w:rsid w:val="009D4F7F"/>
    <w:rsid w:val="00A00F54"/>
    <w:rsid w:val="00A46702"/>
    <w:rsid w:val="00AF5100"/>
    <w:rsid w:val="00B40A0D"/>
    <w:rsid w:val="00B44565"/>
    <w:rsid w:val="00B74BBC"/>
    <w:rsid w:val="00B96D94"/>
    <w:rsid w:val="00C42276"/>
    <w:rsid w:val="00D268F5"/>
    <w:rsid w:val="00DA3C18"/>
    <w:rsid w:val="00E34C3F"/>
    <w:rsid w:val="00E73B43"/>
    <w:rsid w:val="00E74261"/>
    <w:rsid w:val="00F62D7F"/>
    <w:rsid w:val="00F7502E"/>
    <w:rsid w:val="00F85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0">
      <o:colormenu v:ext="edit" fillcolor="none"/>
    </o:shapedefaults>
    <o:shapelayout v:ext="edit">
      <o:idmap v:ext="edit" data="1"/>
      <o:rules v:ext="edit">
        <o:r id="V:Rule7" type="connector" idref="#_x0000_s1085"/>
        <o:r id="V:Rule8" type="connector" idref="#_x0000_s1096"/>
        <o:r id="V:Rule9" type="connector" idref="#_x0000_s1098"/>
        <o:r id="V:Rule10" type="connector" idref="#_x0000_s1084"/>
        <o:r id="V:Rule11" type="connector" idref="#_x0000_s1115"/>
        <o:r id="V:Rule12" type="connector" idref="#_x0000_s111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51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10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4F7F"/>
    <w:pPr>
      <w:ind w:left="720"/>
      <w:contextualSpacing/>
    </w:pPr>
  </w:style>
  <w:style w:type="table" w:styleId="TableGrid">
    <w:name w:val="Table Grid"/>
    <w:basedOn w:val="TableNormal"/>
    <w:uiPriority w:val="59"/>
    <w:rsid w:val="00B40A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6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Scoreguitar</dc:creator>
  <cp:keywords/>
  <dc:description/>
  <cp:lastModifiedBy>PCS</cp:lastModifiedBy>
  <cp:revision>2</cp:revision>
  <dcterms:created xsi:type="dcterms:W3CDTF">2010-06-02T17:11:00Z</dcterms:created>
  <dcterms:modified xsi:type="dcterms:W3CDTF">2010-06-02T17:11:00Z</dcterms:modified>
</cp:coreProperties>
</file>